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7B" w:rsidRPr="003D132E" w:rsidRDefault="005D357B" w:rsidP="00E914EB">
      <w:pPr>
        <w:pStyle w:val="a3"/>
        <w:rPr>
          <w:b/>
          <w:sz w:val="36"/>
          <w:szCs w:val="36"/>
        </w:rPr>
      </w:pPr>
    </w:p>
    <w:p w:rsidR="005D357B" w:rsidRPr="003D132E" w:rsidRDefault="005D357B" w:rsidP="005D357B">
      <w:pPr>
        <w:pStyle w:val="a3"/>
        <w:jc w:val="center"/>
        <w:rPr>
          <w:b/>
          <w:sz w:val="48"/>
          <w:szCs w:val="48"/>
        </w:rPr>
      </w:pPr>
      <w:r w:rsidRPr="003D132E">
        <w:rPr>
          <w:b/>
          <w:sz w:val="48"/>
          <w:szCs w:val="48"/>
        </w:rPr>
        <w:t xml:space="preserve">Парциальная  программа </w:t>
      </w:r>
    </w:p>
    <w:p w:rsidR="005D357B" w:rsidRPr="003D132E" w:rsidRDefault="005D357B" w:rsidP="000B2E60">
      <w:pPr>
        <w:pStyle w:val="a3"/>
        <w:jc w:val="center"/>
        <w:rPr>
          <w:b/>
          <w:sz w:val="48"/>
          <w:szCs w:val="48"/>
        </w:rPr>
      </w:pPr>
      <w:r w:rsidRPr="003D132E">
        <w:rPr>
          <w:b/>
          <w:sz w:val="48"/>
          <w:szCs w:val="48"/>
        </w:rPr>
        <w:t>Танцевального кружка</w:t>
      </w:r>
    </w:p>
    <w:p w:rsidR="000B2E60" w:rsidRPr="003D132E" w:rsidRDefault="000B2E60" w:rsidP="000B2E60">
      <w:pPr>
        <w:pStyle w:val="a3"/>
        <w:jc w:val="center"/>
        <w:rPr>
          <w:b/>
          <w:sz w:val="48"/>
          <w:szCs w:val="48"/>
        </w:rPr>
      </w:pPr>
    </w:p>
    <w:p w:rsidR="00FC4FFC" w:rsidRPr="003D132E" w:rsidRDefault="005D357B" w:rsidP="00E914EB">
      <w:pPr>
        <w:pStyle w:val="a3"/>
        <w:jc w:val="center"/>
        <w:rPr>
          <w:b/>
          <w:sz w:val="72"/>
          <w:szCs w:val="72"/>
        </w:rPr>
      </w:pPr>
      <w:r w:rsidRPr="003D132E">
        <w:rPr>
          <w:b/>
          <w:sz w:val="72"/>
          <w:szCs w:val="72"/>
        </w:rPr>
        <w:t>«</w:t>
      </w:r>
      <w:proofErr w:type="spellStart"/>
      <w:r w:rsidRPr="003D132E">
        <w:rPr>
          <w:b/>
          <w:sz w:val="72"/>
          <w:szCs w:val="72"/>
        </w:rPr>
        <w:t>Топ</w:t>
      </w:r>
      <w:r w:rsidR="002E7DCD" w:rsidRPr="003D132E">
        <w:rPr>
          <w:b/>
          <w:sz w:val="72"/>
          <w:szCs w:val="72"/>
        </w:rPr>
        <w:t>о</w:t>
      </w:r>
      <w:r w:rsidR="009C52BC">
        <w:rPr>
          <w:b/>
          <w:sz w:val="72"/>
          <w:szCs w:val="72"/>
        </w:rPr>
        <w:t>тушки</w:t>
      </w:r>
      <w:proofErr w:type="spellEnd"/>
      <w:r w:rsidRPr="003D132E">
        <w:rPr>
          <w:b/>
          <w:sz w:val="72"/>
          <w:szCs w:val="72"/>
        </w:rPr>
        <w:t>»</w:t>
      </w:r>
    </w:p>
    <w:p w:rsidR="000B2E60" w:rsidRPr="003D132E" w:rsidRDefault="000B2E60" w:rsidP="00E914EB">
      <w:pPr>
        <w:pStyle w:val="a3"/>
        <w:jc w:val="center"/>
        <w:rPr>
          <w:b/>
          <w:sz w:val="72"/>
          <w:szCs w:val="72"/>
        </w:rPr>
      </w:pPr>
    </w:p>
    <w:p w:rsidR="00FC4FFC" w:rsidRPr="003D132E" w:rsidRDefault="00E914EB" w:rsidP="00FC4FFC">
      <w:pPr>
        <w:pStyle w:val="a3"/>
        <w:rPr>
          <w:sz w:val="72"/>
          <w:szCs w:val="72"/>
        </w:rPr>
      </w:pPr>
      <w:r w:rsidRPr="003D132E">
        <w:rPr>
          <w:noProof/>
          <w:sz w:val="72"/>
          <w:szCs w:val="72"/>
          <w:lang w:eastAsia="ru-RU"/>
        </w:rPr>
        <w:drawing>
          <wp:inline distT="0" distB="0" distL="0" distR="0">
            <wp:extent cx="6300470" cy="4704843"/>
            <wp:effectExtent l="19050" t="0" r="5080" b="0"/>
            <wp:docPr id="1" name="Рисунок 1" descr="G:\DCIM\100_FUJI\DSCF0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_FUJI\DSCF06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0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60" w:rsidRPr="003D132E" w:rsidRDefault="000B2E60" w:rsidP="000B2E60">
      <w:pPr>
        <w:pStyle w:val="a3"/>
        <w:rPr>
          <w:sz w:val="72"/>
          <w:szCs w:val="72"/>
        </w:rPr>
      </w:pPr>
    </w:p>
    <w:p w:rsidR="000B2E60" w:rsidRPr="003D132E" w:rsidRDefault="000B2E60" w:rsidP="007762A7">
      <w:pPr>
        <w:pStyle w:val="a3"/>
        <w:jc w:val="right"/>
        <w:rPr>
          <w:b/>
        </w:rPr>
      </w:pPr>
      <w:r w:rsidRPr="003D132E">
        <w:rPr>
          <w:b/>
        </w:rPr>
        <w:t xml:space="preserve">Музыкальный руководитель: </w:t>
      </w:r>
      <w:proofErr w:type="spellStart"/>
      <w:r w:rsidRPr="003D132E">
        <w:rPr>
          <w:b/>
        </w:rPr>
        <w:t>Потапчук</w:t>
      </w:r>
      <w:proofErr w:type="spellEnd"/>
      <w:r w:rsidRPr="003D132E">
        <w:rPr>
          <w:b/>
        </w:rPr>
        <w:t xml:space="preserve">  С.В</w:t>
      </w:r>
    </w:p>
    <w:p w:rsidR="007762A7" w:rsidRPr="003D132E" w:rsidRDefault="007762A7" w:rsidP="007762A7">
      <w:pPr>
        <w:pStyle w:val="a3"/>
        <w:jc w:val="right"/>
        <w:rPr>
          <w:b/>
        </w:rPr>
      </w:pPr>
    </w:p>
    <w:p w:rsidR="007762A7" w:rsidRPr="003D132E" w:rsidRDefault="007762A7" w:rsidP="007762A7">
      <w:pPr>
        <w:pStyle w:val="a3"/>
        <w:jc w:val="right"/>
        <w:rPr>
          <w:b/>
        </w:rPr>
      </w:pPr>
    </w:p>
    <w:p w:rsidR="007762A7" w:rsidRPr="003D132E" w:rsidRDefault="007762A7" w:rsidP="007762A7">
      <w:pPr>
        <w:pStyle w:val="a3"/>
        <w:jc w:val="right"/>
        <w:rPr>
          <w:b/>
        </w:rPr>
      </w:pPr>
    </w:p>
    <w:p w:rsidR="007762A7" w:rsidRPr="003D132E" w:rsidRDefault="007762A7" w:rsidP="007762A7">
      <w:pPr>
        <w:pStyle w:val="a3"/>
        <w:jc w:val="right"/>
        <w:rPr>
          <w:b/>
        </w:rPr>
      </w:pPr>
    </w:p>
    <w:p w:rsidR="007762A7" w:rsidRPr="003D132E" w:rsidRDefault="000B2E60" w:rsidP="007762A7">
      <w:pPr>
        <w:pStyle w:val="a3"/>
        <w:jc w:val="center"/>
        <w:rPr>
          <w:b/>
          <w:sz w:val="36"/>
          <w:szCs w:val="36"/>
        </w:rPr>
      </w:pPr>
      <w:proofErr w:type="spellStart"/>
      <w:r w:rsidRPr="003D132E">
        <w:rPr>
          <w:b/>
          <w:sz w:val="36"/>
          <w:szCs w:val="36"/>
        </w:rPr>
        <w:t>п.Сарыколь</w:t>
      </w:r>
      <w:proofErr w:type="spellEnd"/>
    </w:p>
    <w:p w:rsidR="007762A7" w:rsidRPr="003D132E" w:rsidRDefault="007762A7" w:rsidP="003D132E">
      <w:pPr>
        <w:pStyle w:val="a3"/>
        <w:jc w:val="center"/>
        <w:rPr>
          <w:b/>
          <w:sz w:val="36"/>
          <w:szCs w:val="36"/>
        </w:rPr>
      </w:pPr>
      <w:r w:rsidRPr="003D132E">
        <w:rPr>
          <w:b/>
          <w:sz w:val="36"/>
          <w:szCs w:val="36"/>
        </w:rPr>
        <w:t>ясли - сад   «</w:t>
      </w:r>
      <w:proofErr w:type="spellStart"/>
      <w:r w:rsidRPr="003D132E">
        <w:rPr>
          <w:b/>
          <w:sz w:val="36"/>
          <w:szCs w:val="36"/>
        </w:rPr>
        <w:t>Балдаурен</w:t>
      </w:r>
      <w:proofErr w:type="spellEnd"/>
      <w:r w:rsidRPr="003D132E">
        <w:rPr>
          <w:b/>
          <w:sz w:val="36"/>
          <w:szCs w:val="36"/>
        </w:rPr>
        <w:t>»</w:t>
      </w:r>
    </w:p>
    <w:p w:rsidR="007762A7" w:rsidRPr="003D132E" w:rsidRDefault="00A46B99" w:rsidP="007762A7">
      <w:pPr>
        <w:jc w:val="center"/>
        <w:rPr>
          <w:b/>
          <w:sz w:val="44"/>
          <w:szCs w:val="44"/>
        </w:rPr>
      </w:pPr>
      <w:r w:rsidRPr="003D132E">
        <w:rPr>
          <w:b/>
          <w:sz w:val="44"/>
          <w:szCs w:val="44"/>
        </w:rPr>
        <w:lastRenderedPageBreak/>
        <w:t>Пояснительная записка</w:t>
      </w:r>
    </w:p>
    <w:p w:rsidR="00A46B99" w:rsidRPr="003D132E" w:rsidRDefault="00A46B99" w:rsidP="00A46B99">
      <w:pPr>
        <w:jc w:val="right"/>
        <w:rPr>
          <w:sz w:val="28"/>
          <w:szCs w:val="28"/>
        </w:rPr>
      </w:pPr>
      <w:r w:rsidRPr="003D132E">
        <w:rPr>
          <w:sz w:val="28"/>
          <w:szCs w:val="28"/>
        </w:rPr>
        <w:t>«Танцевальная народная культура</w:t>
      </w:r>
    </w:p>
    <w:p w:rsidR="00A46B99" w:rsidRPr="003D132E" w:rsidRDefault="00A46B99" w:rsidP="00A46B99">
      <w:pPr>
        <w:jc w:val="right"/>
        <w:rPr>
          <w:sz w:val="28"/>
          <w:szCs w:val="28"/>
        </w:rPr>
      </w:pPr>
      <w:r w:rsidRPr="003D132E">
        <w:rPr>
          <w:sz w:val="28"/>
          <w:szCs w:val="28"/>
        </w:rPr>
        <w:t>является тем чистым источником,</w:t>
      </w:r>
    </w:p>
    <w:p w:rsidR="00A46B99" w:rsidRPr="003D132E" w:rsidRDefault="00A46B99" w:rsidP="00A46B99">
      <w:pPr>
        <w:jc w:val="right"/>
        <w:rPr>
          <w:sz w:val="28"/>
          <w:szCs w:val="28"/>
        </w:rPr>
      </w:pPr>
      <w:r w:rsidRPr="003D132E">
        <w:rPr>
          <w:sz w:val="28"/>
          <w:szCs w:val="28"/>
        </w:rPr>
        <w:t>из которого  подрастающее поколение,</w:t>
      </w:r>
    </w:p>
    <w:p w:rsidR="00A46B99" w:rsidRPr="003D132E" w:rsidRDefault="00A46B99" w:rsidP="00A46B99">
      <w:pPr>
        <w:jc w:val="right"/>
        <w:rPr>
          <w:sz w:val="28"/>
          <w:szCs w:val="28"/>
        </w:rPr>
      </w:pPr>
      <w:r w:rsidRPr="003D132E">
        <w:rPr>
          <w:sz w:val="28"/>
          <w:szCs w:val="28"/>
        </w:rPr>
        <w:t>взяв лучшее из прошлого,</w:t>
      </w:r>
    </w:p>
    <w:p w:rsidR="00A46B99" w:rsidRPr="003D132E" w:rsidRDefault="00A46B99" w:rsidP="00A46B99">
      <w:pPr>
        <w:jc w:val="right"/>
        <w:rPr>
          <w:sz w:val="28"/>
          <w:szCs w:val="28"/>
        </w:rPr>
      </w:pPr>
      <w:r w:rsidRPr="003D132E">
        <w:rPr>
          <w:sz w:val="28"/>
          <w:szCs w:val="28"/>
        </w:rPr>
        <w:t>сделает лучшим будущее»</w:t>
      </w:r>
    </w:p>
    <w:p w:rsidR="005D357B" w:rsidRPr="003D132E" w:rsidRDefault="005D357B" w:rsidP="00A46B99">
      <w:pPr>
        <w:jc w:val="right"/>
        <w:rPr>
          <w:sz w:val="28"/>
          <w:szCs w:val="28"/>
        </w:rPr>
      </w:pPr>
    </w:p>
    <w:p w:rsidR="005D357B" w:rsidRPr="003D132E" w:rsidRDefault="00FC4FFC" w:rsidP="00FC4FFC">
      <w:pPr>
        <w:rPr>
          <w:sz w:val="28"/>
          <w:szCs w:val="28"/>
        </w:rPr>
      </w:pPr>
      <w:r w:rsidRPr="003D132E">
        <w:rPr>
          <w:sz w:val="28"/>
          <w:szCs w:val="28"/>
        </w:rPr>
        <w:t>Известно</w:t>
      </w:r>
      <w:r w:rsidR="00F5404C" w:rsidRPr="003D132E">
        <w:rPr>
          <w:sz w:val="28"/>
          <w:szCs w:val="28"/>
        </w:rPr>
        <w:t>,</w:t>
      </w:r>
      <w:r w:rsidRPr="003D132E">
        <w:rPr>
          <w:sz w:val="28"/>
          <w:szCs w:val="28"/>
        </w:rPr>
        <w:t xml:space="preserve"> что эффективность  образования детей во многом зависит от состояния их здоровья. Чтобы внутренний мир, духовный склад</w:t>
      </w:r>
      <w:r w:rsidR="00F5404C" w:rsidRPr="003D132E">
        <w:rPr>
          <w:sz w:val="28"/>
          <w:szCs w:val="28"/>
        </w:rPr>
        <w:t xml:space="preserve"> детей был богатым, глубоким, а это по настоящему возможно лишь тогда, когда «дух» и «тело» находятся в гармонии, </w:t>
      </w:r>
      <w:r w:rsidRPr="003D132E">
        <w:rPr>
          <w:sz w:val="28"/>
          <w:szCs w:val="28"/>
        </w:rPr>
        <w:t xml:space="preserve"> </w:t>
      </w:r>
      <w:r w:rsidR="00F5404C" w:rsidRPr="003D132E">
        <w:rPr>
          <w:sz w:val="28"/>
          <w:szCs w:val="28"/>
        </w:rPr>
        <w:t>необходимы меры целостного развития, укрепления и сохранения их здоровья.</w:t>
      </w:r>
    </w:p>
    <w:p w:rsidR="00F5404C" w:rsidRPr="003D132E" w:rsidRDefault="00F5404C" w:rsidP="00FC4FFC">
      <w:pPr>
        <w:rPr>
          <w:sz w:val="28"/>
          <w:szCs w:val="28"/>
        </w:rPr>
      </w:pPr>
      <w:r w:rsidRPr="003D132E">
        <w:rPr>
          <w:sz w:val="28"/>
          <w:szCs w:val="28"/>
        </w:rPr>
        <w:t>Воспитанники ясли сада имеют ограниченный запас двигательных навыков, нарушения осанки, координации движений. Одни скованы, неподвижны, медлительны, суетливы. Часто дети плохо держатся: гнутся, поднимают плечи, неправильно ставят ноги при ходьбе</w:t>
      </w:r>
      <w:r w:rsidR="00F21FD3" w:rsidRPr="003D132E">
        <w:rPr>
          <w:sz w:val="28"/>
          <w:szCs w:val="28"/>
        </w:rPr>
        <w:t xml:space="preserve"> и т.п.</w:t>
      </w:r>
    </w:p>
    <w:p w:rsidR="00F21FD3" w:rsidRPr="003D132E" w:rsidRDefault="00F21FD3" w:rsidP="00FC4FFC">
      <w:pPr>
        <w:rPr>
          <w:sz w:val="28"/>
          <w:szCs w:val="28"/>
        </w:rPr>
      </w:pPr>
      <w:r w:rsidRPr="003D132E">
        <w:rPr>
          <w:sz w:val="28"/>
          <w:szCs w:val="28"/>
        </w:rPr>
        <w:t>Для детей посещающих кружок  необходимо создать условия  для коррекции этих недостатков  и обогащения запасов двигательных навыков,  выполняя  специальные ритмические упражнения.</w:t>
      </w:r>
    </w:p>
    <w:p w:rsidR="00F21FD3" w:rsidRPr="003D132E" w:rsidRDefault="00F21FD3" w:rsidP="00FC4FFC">
      <w:pPr>
        <w:rPr>
          <w:sz w:val="28"/>
          <w:szCs w:val="28"/>
        </w:rPr>
      </w:pPr>
      <w:r w:rsidRPr="003D132E">
        <w:rPr>
          <w:sz w:val="28"/>
          <w:szCs w:val="28"/>
        </w:rPr>
        <w:t>Ритмика способствует   правильному  физическому развитию и укреплени</w:t>
      </w:r>
      <w:r w:rsidR="006F4340">
        <w:rPr>
          <w:sz w:val="28"/>
          <w:szCs w:val="28"/>
        </w:rPr>
        <w:t>е</w:t>
      </w:r>
      <w:r w:rsidRPr="003D132E">
        <w:rPr>
          <w:sz w:val="28"/>
          <w:szCs w:val="28"/>
        </w:rPr>
        <w:t xml:space="preserve"> детского организма. Развивается эстетический вкус, культура поведения и общения, </w:t>
      </w:r>
      <w:r w:rsidR="007872EB" w:rsidRPr="003D132E">
        <w:rPr>
          <w:sz w:val="28"/>
          <w:szCs w:val="28"/>
        </w:rPr>
        <w:t>художественно- творческая и танцевальная способность, фантазия, память, обогащается кругозор. Занятия в  кружке  направлены на воспитание организационной, гармонически развитой личности.</w:t>
      </w:r>
    </w:p>
    <w:p w:rsidR="007872EB" w:rsidRPr="003D132E" w:rsidRDefault="007872EB" w:rsidP="00FC4FFC">
      <w:pPr>
        <w:rPr>
          <w:sz w:val="28"/>
          <w:szCs w:val="28"/>
        </w:rPr>
      </w:pPr>
      <w:r w:rsidRPr="003D132E">
        <w:rPr>
          <w:sz w:val="28"/>
          <w:szCs w:val="28"/>
        </w:rPr>
        <w:t>При разработке своей программы учитываю способности детей, их индивидуальные  возрастные особенности.</w:t>
      </w:r>
    </w:p>
    <w:p w:rsidR="007872EB" w:rsidRPr="003D132E" w:rsidRDefault="007872EB" w:rsidP="00FC4FFC">
      <w:pPr>
        <w:rPr>
          <w:sz w:val="28"/>
          <w:szCs w:val="28"/>
        </w:rPr>
      </w:pPr>
      <w:r w:rsidRPr="003D132E">
        <w:rPr>
          <w:sz w:val="28"/>
          <w:szCs w:val="28"/>
        </w:rPr>
        <w:t>В кружке могут заниматься все физически здоровые дети, начиная с 3 до 6 лет два раза в неделю.</w:t>
      </w:r>
    </w:p>
    <w:p w:rsidR="00064BCE" w:rsidRPr="003D132E" w:rsidRDefault="00064BCE" w:rsidP="00FC4FFC">
      <w:pPr>
        <w:rPr>
          <w:sz w:val="28"/>
          <w:szCs w:val="28"/>
        </w:rPr>
      </w:pPr>
      <w:r w:rsidRPr="003D132E">
        <w:rPr>
          <w:sz w:val="28"/>
          <w:szCs w:val="28"/>
        </w:rPr>
        <w:t>Дети показывают сво</w:t>
      </w:r>
      <w:r w:rsidR="006F4340">
        <w:rPr>
          <w:sz w:val="28"/>
          <w:szCs w:val="28"/>
        </w:rPr>
        <w:t>и</w:t>
      </w:r>
      <w:r w:rsidRPr="003D132E">
        <w:rPr>
          <w:sz w:val="28"/>
          <w:szCs w:val="28"/>
        </w:rPr>
        <w:t xml:space="preserve"> способности  на открытых занятиях, к</w:t>
      </w:r>
      <w:r w:rsidR="002E7DCD" w:rsidRPr="003D132E">
        <w:rPr>
          <w:sz w:val="28"/>
          <w:szCs w:val="28"/>
        </w:rPr>
        <w:t>о</w:t>
      </w:r>
      <w:r w:rsidRPr="003D132E">
        <w:rPr>
          <w:sz w:val="28"/>
          <w:szCs w:val="28"/>
        </w:rPr>
        <w:t>нцертах,</w:t>
      </w:r>
      <w:r w:rsidR="007762A7" w:rsidRPr="003D132E">
        <w:rPr>
          <w:sz w:val="28"/>
          <w:szCs w:val="28"/>
        </w:rPr>
        <w:t xml:space="preserve"> </w:t>
      </w:r>
      <w:r w:rsidRPr="003D132E">
        <w:rPr>
          <w:sz w:val="28"/>
          <w:szCs w:val="28"/>
        </w:rPr>
        <w:t>праздниках.</w:t>
      </w:r>
    </w:p>
    <w:p w:rsidR="00064BCE" w:rsidRPr="003D132E" w:rsidRDefault="00064BCE" w:rsidP="00064BCE">
      <w:pPr>
        <w:rPr>
          <w:sz w:val="28"/>
          <w:szCs w:val="28"/>
        </w:rPr>
      </w:pPr>
      <w:r w:rsidRPr="003D132E">
        <w:rPr>
          <w:sz w:val="28"/>
          <w:szCs w:val="28"/>
        </w:rPr>
        <w:lastRenderedPageBreak/>
        <w:t xml:space="preserve">Срок реализации программы – 3 </w:t>
      </w:r>
      <w:r w:rsidR="002E7DCD" w:rsidRPr="003D132E">
        <w:rPr>
          <w:sz w:val="28"/>
          <w:szCs w:val="28"/>
        </w:rPr>
        <w:t>года</w:t>
      </w:r>
    </w:p>
    <w:p w:rsidR="009D03F4" w:rsidRPr="003D132E" w:rsidRDefault="00BB7684" w:rsidP="00A46B99">
      <w:pPr>
        <w:pStyle w:val="a3"/>
        <w:rPr>
          <w:sz w:val="28"/>
          <w:szCs w:val="28"/>
        </w:rPr>
      </w:pPr>
      <w:r w:rsidRPr="003D132E">
        <w:rPr>
          <w:b/>
          <w:sz w:val="36"/>
          <w:szCs w:val="36"/>
        </w:rPr>
        <w:t>Цель программы:</w:t>
      </w:r>
      <w:r w:rsidRPr="003D132E">
        <w:rPr>
          <w:sz w:val="28"/>
          <w:szCs w:val="28"/>
        </w:rPr>
        <w:t xml:space="preserve"> формирование духовно – нравственной личности ребёнка средствами хореографического искусства, на основе традиционных ценностей отечественной культуры. </w:t>
      </w:r>
    </w:p>
    <w:p w:rsidR="006E73A9" w:rsidRPr="003D132E" w:rsidRDefault="006E73A9" w:rsidP="00A46B99">
      <w:pPr>
        <w:pStyle w:val="a3"/>
        <w:rPr>
          <w:b/>
          <w:sz w:val="28"/>
          <w:szCs w:val="28"/>
        </w:rPr>
      </w:pPr>
    </w:p>
    <w:p w:rsidR="00064BCE" w:rsidRPr="003D132E" w:rsidRDefault="00064BCE" w:rsidP="00A46B99">
      <w:pPr>
        <w:pStyle w:val="a3"/>
        <w:rPr>
          <w:b/>
          <w:sz w:val="28"/>
          <w:szCs w:val="28"/>
        </w:rPr>
      </w:pPr>
      <w:r w:rsidRPr="003D132E">
        <w:rPr>
          <w:b/>
          <w:sz w:val="28"/>
          <w:szCs w:val="28"/>
        </w:rPr>
        <w:t>Задачи:</w:t>
      </w:r>
    </w:p>
    <w:p w:rsidR="00064BCE" w:rsidRPr="003D132E" w:rsidRDefault="00064BCE" w:rsidP="00A46B99">
      <w:pPr>
        <w:pStyle w:val="a3"/>
        <w:rPr>
          <w:b/>
          <w:sz w:val="28"/>
          <w:szCs w:val="28"/>
        </w:rPr>
      </w:pPr>
    </w:p>
    <w:p w:rsidR="00064BCE" w:rsidRPr="003D132E" w:rsidRDefault="006C2FFC" w:rsidP="00A46B99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>1.Развивать мышечную силу, гибкость, выносливость.</w:t>
      </w:r>
    </w:p>
    <w:p w:rsidR="006C2FFC" w:rsidRPr="003D132E" w:rsidRDefault="006C2FFC" w:rsidP="00A46B99">
      <w:pPr>
        <w:pStyle w:val="a3"/>
        <w:rPr>
          <w:sz w:val="28"/>
          <w:szCs w:val="28"/>
        </w:rPr>
      </w:pPr>
    </w:p>
    <w:p w:rsidR="00064BCE" w:rsidRPr="003D132E" w:rsidRDefault="006F4340" w:rsidP="00A46B99">
      <w:pPr>
        <w:pStyle w:val="a3"/>
        <w:rPr>
          <w:sz w:val="28"/>
          <w:szCs w:val="28"/>
        </w:rPr>
      </w:pPr>
      <w:r>
        <w:rPr>
          <w:sz w:val="28"/>
          <w:szCs w:val="28"/>
        </w:rPr>
        <w:t>2. Развитие</w:t>
      </w:r>
      <w:r w:rsidR="006C2FFC" w:rsidRPr="003D132E">
        <w:rPr>
          <w:sz w:val="28"/>
          <w:szCs w:val="28"/>
        </w:rPr>
        <w:t xml:space="preserve"> чувства ритма, музыкального слуха, памяти, внимания, умение согласовывать движения с музыкой.</w:t>
      </w:r>
    </w:p>
    <w:p w:rsidR="00064BCE" w:rsidRPr="003D132E" w:rsidRDefault="006C2FFC" w:rsidP="00A46B99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>3. Формировать навыки выразительности, пластичности, грациозности и изящества</w:t>
      </w:r>
      <w:r w:rsidR="00A577F8" w:rsidRPr="003D132E">
        <w:rPr>
          <w:sz w:val="28"/>
          <w:szCs w:val="28"/>
        </w:rPr>
        <w:t>, танцевальных движений и танцев.</w:t>
      </w:r>
    </w:p>
    <w:p w:rsidR="00064BCE" w:rsidRPr="003D132E" w:rsidRDefault="00A577F8" w:rsidP="00A46B99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>4. Развивать мышление, воображение, находчивость и познавательную активность.</w:t>
      </w:r>
    </w:p>
    <w:p w:rsidR="00064BCE" w:rsidRPr="003D132E" w:rsidRDefault="00A577F8" w:rsidP="00A46B99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>5. Формировать навыки самостоятельного выражения движений под музыку.</w:t>
      </w:r>
    </w:p>
    <w:p w:rsidR="00064BCE" w:rsidRPr="003D132E" w:rsidRDefault="00A577F8" w:rsidP="00A46B99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 xml:space="preserve">6. Воспитывать умение эмоционального выражения </w:t>
      </w:r>
      <w:proofErr w:type="spellStart"/>
      <w:r w:rsidRPr="003D132E">
        <w:rPr>
          <w:sz w:val="28"/>
          <w:szCs w:val="28"/>
        </w:rPr>
        <w:t>раскреп</w:t>
      </w:r>
      <w:r w:rsidR="00283EA6" w:rsidRPr="003D132E">
        <w:rPr>
          <w:sz w:val="28"/>
          <w:szCs w:val="28"/>
        </w:rPr>
        <w:t>о</w:t>
      </w:r>
      <w:r w:rsidRPr="003D132E">
        <w:rPr>
          <w:sz w:val="28"/>
          <w:szCs w:val="28"/>
        </w:rPr>
        <w:t>ще</w:t>
      </w:r>
      <w:r w:rsidR="006F4340">
        <w:rPr>
          <w:sz w:val="28"/>
          <w:szCs w:val="28"/>
        </w:rPr>
        <w:t>н</w:t>
      </w:r>
      <w:r w:rsidRPr="003D132E">
        <w:rPr>
          <w:sz w:val="28"/>
          <w:szCs w:val="28"/>
        </w:rPr>
        <w:t>ности</w:t>
      </w:r>
      <w:proofErr w:type="spellEnd"/>
      <w:r w:rsidRPr="003D132E">
        <w:rPr>
          <w:sz w:val="28"/>
          <w:szCs w:val="28"/>
        </w:rPr>
        <w:t xml:space="preserve"> </w:t>
      </w:r>
      <w:r w:rsidR="00283EA6" w:rsidRPr="003D132E">
        <w:rPr>
          <w:sz w:val="28"/>
          <w:szCs w:val="28"/>
        </w:rPr>
        <w:t>и творчества в движениях.</w:t>
      </w:r>
    </w:p>
    <w:p w:rsidR="00064BCE" w:rsidRPr="003D132E" w:rsidRDefault="00064BCE" w:rsidP="00A46B99">
      <w:pPr>
        <w:pStyle w:val="a3"/>
        <w:rPr>
          <w:sz w:val="28"/>
          <w:szCs w:val="28"/>
        </w:rPr>
      </w:pPr>
    </w:p>
    <w:p w:rsidR="00143C61" w:rsidRPr="003D132E" w:rsidRDefault="00143C61" w:rsidP="009D03F4">
      <w:pPr>
        <w:pStyle w:val="a3"/>
        <w:ind w:left="1418" w:firstLine="67"/>
        <w:rPr>
          <w:b/>
          <w:sz w:val="32"/>
          <w:szCs w:val="32"/>
        </w:rPr>
      </w:pPr>
      <w:r w:rsidRPr="003D132E">
        <w:rPr>
          <w:b/>
          <w:sz w:val="32"/>
          <w:szCs w:val="32"/>
        </w:rPr>
        <w:t>Направления работы:</w:t>
      </w:r>
    </w:p>
    <w:p w:rsidR="00143C61" w:rsidRPr="003D132E" w:rsidRDefault="009D03F4" w:rsidP="006E73A9">
      <w:pPr>
        <w:pStyle w:val="a3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283EA6" w:rsidRPr="003D132E">
        <w:rPr>
          <w:sz w:val="28"/>
          <w:szCs w:val="28"/>
        </w:rPr>
        <w:t xml:space="preserve">Знакомство с русскими, казахскими и другими </w:t>
      </w:r>
      <w:r w:rsidR="00143C61" w:rsidRPr="003D132E">
        <w:rPr>
          <w:sz w:val="28"/>
          <w:szCs w:val="28"/>
        </w:rPr>
        <w:t>народными танцами.</w:t>
      </w:r>
    </w:p>
    <w:p w:rsidR="009D03F4" w:rsidRPr="003D132E" w:rsidRDefault="009D03F4" w:rsidP="006E73A9">
      <w:pPr>
        <w:pStyle w:val="a3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143C61" w:rsidRPr="003D132E">
        <w:rPr>
          <w:sz w:val="28"/>
          <w:szCs w:val="28"/>
        </w:rPr>
        <w:t xml:space="preserve">Самостоятельное исполнение танцевальных миниатюр, композиций и </w:t>
      </w:r>
    </w:p>
    <w:p w:rsidR="00143C61" w:rsidRPr="003D132E" w:rsidRDefault="009D03F4" w:rsidP="006E73A9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 xml:space="preserve">    </w:t>
      </w:r>
      <w:r w:rsidR="00143C61" w:rsidRPr="003D132E">
        <w:rPr>
          <w:sz w:val="28"/>
          <w:szCs w:val="28"/>
        </w:rPr>
        <w:t>инсценировок.</w:t>
      </w:r>
    </w:p>
    <w:p w:rsidR="00143C61" w:rsidRPr="003D132E" w:rsidRDefault="009D03F4" w:rsidP="006E73A9">
      <w:pPr>
        <w:pStyle w:val="a3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143C61" w:rsidRPr="003D132E">
        <w:rPr>
          <w:sz w:val="28"/>
          <w:szCs w:val="28"/>
        </w:rPr>
        <w:t>Развитие творческих способностей.</w:t>
      </w:r>
    </w:p>
    <w:p w:rsidR="003D5511" w:rsidRPr="003D132E" w:rsidRDefault="003D5511" w:rsidP="006E73A9">
      <w:pPr>
        <w:pStyle w:val="a3"/>
        <w:rPr>
          <w:sz w:val="28"/>
          <w:szCs w:val="28"/>
        </w:rPr>
      </w:pPr>
    </w:p>
    <w:p w:rsidR="00BB7684" w:rsidRPr="003D132E" w:rsidRDefault="003D5511" w:rsidP="00143C61">
      <w:pPr>
        <w:tabs>
          <w:tab w:val="left" w:pos="1500"/>
        </w:tabs>
        <w:rPr>
          <w:b/>
          <w:sz w:val="32"/>
          <w:szCs w:val="32"/>
        </w:rPr>
      </w:pPr>
      <w:r w:rsidRPr="003D132E">
        <w:rPr>
          <w:b/>
          <w:sz w:val="32"/>
          <w:szCs w:val="32"/>
        </w:rPr>
        <w:t xml:space="preserve">                     </w:t>
      </w:r>
      <w:r w:rsidR="00143C61" w:rsidRPr="003D132E">
        <w:rPr>
          <w:b/>
          <w:sz w:val="32"/>
          <w:szCs w:val="32"/>
        </w:rPr>
        <w:t>Принципы:</w:t>
      </w:r>
    </w:p>
    <w:p w:rsidR="00143C61" w:rsidRPr="003D132E" w:rsidRDefault="009D03F4" w:rsidP="00143C61">
      <w:pPr>
        <w:pStyle w:val="a3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143C61" w:rsidRPr="003D132E">
        <w:rPr>
          <w:sz w:val="28"/>
          <w:szCs w:val="28"/>
        </w:rPr>
        <w:t>Творческой направленности.</w:t>
      </w:r>
    </w:p>
    <w:p w:rsidR="003D5511" w:rsidRPr="003D132E" w:rsidRDefault="009D03F4" w:rsidP="00143C61">
      <w:pPr>
        <w:pStyle w:val="a3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7F6C4E" w:rsidRPr="003D132E">
        <w:rPr>
          <w:sz w:val="28"/>
          <w:szCs w:val="28"/>
        </w:rPr>
        <w:t>Игрового познания.</w:t>
      </w:r>
    </w:p>
    <w:p w:rsidR="007F6C4E" w:rsidRPr="003D132E" w:rsidRDefault="009D03F4" w:rsidP="00143C61">
      <w:pPr>
        <w:pStyle w:val="a3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7F6C4E" w:rsidRPr="003D132E">
        <w:rPr>
          <w:sz w:val="28"/>
          <w:szCs w:val="28"/>
        </w:rPr>
        <w:t>Максимальной самореализации с учётом индивидуальных способностей ребёнка</w:t>
      </w:r>
    </w:p>
    <w:p w:rsidR="009A01C7" w:rsidRPr="003D132E" w:rsidRDefault="009A01C7" w:rsidP="00143C61">
      <w:pPr>
        <w:pStyle w:val="a3"/>
        <w:rPr>
          <w:sz w:val="28"/>
          <w:szCs w:val="28"/>
        </w:rPr>
      </w:pPr>
    </w:p>
    <w:p w:rsidR="003D5511" w:rsidRPr="003D132E" w:rsidRDefault="003D5511" w:rsidP="00143C61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 xml:space="preserve">           </w:t>
      </w:r>
    </w:p>
    <w:p w:rsidR="003D5511" w:rsidRPr="003D132E" w:rsidRDefault="003D5511" w:rsidP="00143C61">
      <w:pPr>
        <w:pStyle w:val="a3"/>
        <w:rPr>
          <w:sz w:val="28"/>
          <w:szCs w:val="28"/>
        </w:rPr>
      </w:pPr>
    </w:p>
    <w:p w:rsidR="009A01C7" w:rsidRPr="003D132E" w:rsidRDefault="003D5511" w:rsidP="00143C61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 xml:space="preserve">            </w:t>
      </w:r>
      <w:r w:rsidR="00D50604" w:rsidRPr="003D132E">
        <w:rPr>
          <w:b/>
          <w:sz w:val="32"/>
          <w:szCs w:val="32"/>
        </w:rPr>
        <w:t xml:space="preserve">  </w:t>
      </w:r>
      <w:r w:rsidR="009A01C7" w:rsidRPr="003D132E">
        <w:rPr>
          <w:b/>
          <w:sz w:val="32"/>
          <w:szCs w:val="32"/>
        </w:rPr>
        <w:t>Актуальность и новизна</w:t>
      </w:r>
      <w:r w:rsidR="009A01C7" w:rsidRPr="003D132E">
        <w:rPr>
          <w:sz w:val="28"/>
          <w:szCs w:val="28"/>
        </w:rPr>
        <w:t xml:space="preserve"> данного образовательного курса заключается в том, что до сих пор </w:t>
      </w:r>
      <w:r w:rsidR="00D50604" w:rsidRPr="003D132E">
        <w:rPr>
          <w:sz w:val="28"/>
          <w:szCs w:val="28"/>
        </w:rPr>
        <w:t xml:space="preserve">существовали </w:t>
      </w:r>
      <w:r w:rsidR="009A01C7" w:rsidRPr="003D132E">
        <w:rPr>
          <w:sz w:val="28"/>
          <w:szCs w:val="28"/>
        </w:rPr>
        <w:t xml:space="preserve">программы по </w:t>
      </w:r>
      <w:r w:rsidR="00D50604" w:rsidRPr="003D132E">
        <w:rPr>
          <w:sz w:val="28"/>
          <w:szCs w:val="28"/>
        </w:rPr>
        <w:t xml:space="preserve"> хореографии для профессионального образования, а в </w:t>
      </w:r>
      <w:r w:rsidR="00283EA6" w:rsidRPr="003D132E">
        <w:rPr>
          <w:sz w:val="28"/>
          <w:szCs w:val="28"/>
        </w:rPr>
        <w:t>дошкольном учреждении</w:t>
      </w:r>
      <w:r w:rsidR="00D50604" w:rsidRPr="003D132E">
        <w:rPr>
          <w:sz w:val="28"/>
          <w:szCs w:val="28"/>
        </w:rPr>
        <w:t xml:space="preserve"> были только программы по </w:t>
      </w:r>
      <w:r w:rsidR="00283EA6" w:rsidRPr="003D132E">
        <w:rPr>
          <w:sz w:val="28"/>
          <w:szCs w:val="28"/>
        </w:rPr>
        <w:t>музыкальным ритмическим движениям</w:t>
      </w:r>
      <w:r w:rsidR="00D50604" w:rsidRPr="003D132E">
        <w:rPr>
          <w:sz w:val="28"/>
          <w:szCs w:val="28"/>
        </w:rPr>
        <w:t xml:space="preserve">. </w:t>
      </w:r>
    </w:p>
    <w:p w:rsidR="007F6C4E" w:rsidRPr="003D132E" w:rsidRDefault="00D50604" w:rsidP="00143C61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 xml:space="preserve">Однако у современных </w:t>
      </w:r>
      <w:r w:rsidR="00283EA6" w:rsidRPr="003D132E">
        <w:rPr>
          <w:sz w:val="28"/>
          <w:szCs w:val="28"/>
        </w:rPr>
        <w:t>до</w:t>
      </w:r>
      <w:r w:rsidRPr="003D132E">
        <w:rPr>
          <w:sz w:val="28"/>
          <w:szCs w:val="28"/>
        </w:rPr>
        <w:t xml:space="preserve">школьников ярко выражен интерес к танцевальному искусству, и мы, взрослые, должны сделать всё, чтобы приобщить детей к творческой деятельности. Вместе с детьми создаём ритмические импровизации, </w:t>
      </w:r>
      <w:r w:rsidRPr="003D132E">
        <w:rPr>
          <w:sz w:val="28"/>
          <w:szCs w:val="28"/>
        </w:rPr>
        <w:lastRenderedPageBreak/>
        <w:t xml:space="preserve">танцевальные композиции, несложные игровые миниатюры, инсценировки, а также народные костюмы. Коллективные творческие проекты дети демонстрируют на народных праздниках, концертах, </w:t>
      </w:r>
      <w:r w:rsidR="00283EA6" w:rsidRPr="003D132E">
        <w:rPr>
          <w:sz w:val="28"/>
          <w:szCs w:val="28"/>
        </w:rPr>
        <w:t>утренниках</w:t>
      </w:r>
      <w:r w:rsidRPr="003D132E">
        <w:rPr>
          <w:sz w:val="28"/>
          <w:szCs w:val="28"/>
        </w:rPr>
        <w:t>.</w:t>
      </w:r>
    </w:p>
    <w:p w:rsidR="00481352" w:rsidRPr="003D132E" w:rsidRDefault="00D50604" w:rsidP="00D50604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>Данная программа построена на изучении народного танца. Потребность в такой программе очень большая. В отличие от существующих программ</w:t>
      </w:r>
      <w:r w:rsidR="00481352" w:rsidRPr="003D132E">
        <w:rPr>
          <w:sz w:val="28"/>
          <w:szCs w:val="28"/>
        </w:rPr>
        <w:t xml:space="preserve">  по хореографии, в которых главное внимание уделяется технике движения, создание образа сопровождает высоко технически исполненная композиция, в данной программе на первое место ставится именно образная, духовная сторона народн</w:t>
      </w:r>
      <w:r w:rsidR="00283EA6" w:rsidRPr="003D132E">
        <w:rPr>
          <w:sz w:val="28"/>
          <w:szCs w:val="28"/>
        </w:rPr>
        <w:t>ых танцев</w:t>
      </w:r>
      <w:r w:rsidR="00481352" w:rsidRPr="003D132E">
        <w:rPr>
          <w:sz w:val="28"/>
          <w:szCs w:val="28"/>
        </w:rPr>
        <w:t>. Целью данной программы является не танец, а ребёнок, в котором формируется система ценностей, основанная на традиционн</w:t>
      </w:r>
      <w:r w:rsidR="00283EA6" w:rsidRPr="003D132E">
        <w:rPr>
          <w:sz w:val="28"/>
          <w:szCs w:val="28"/>
        </w:rPr>
        <w:t>ых</w:t>
      </w:r>
      <w:r w:rsidR="00481352" w:rsidRPr="003D132E">
        <w:rPr>
          <w:sz w:val="28"/>
          <w:szCs w:val="28"/>
        </w:rPr>
        <w:t xml:space="preserve"> </w:t>
      </w:r>
      <w:r w:rsidR="00283EA6" w:rsidRPr="003D132E">
        <w:rPr>
          <w:sz w:val="28"/>
          <w:szCs w:val="28"/>
        </w:rPr>
        <w:t xml:space="preserve">казахской, </w:t>
      </w:r>
      <w:r w:rsidR="00481352" w:rsidRPr="003D132E">
        <w:rPr>
          <w:sz w:val="28"/>
          <w:szCs w:val="28"/>
        </w:rPr>
        <w:t xml:space="preserve">русской </w:t>
      </w:r>
      <w:r w:rsidR="00283EA6" w:rsidRPr="003D132E">
        <w:rPr>
          <w:sz w:val="28"/>
          <w:szCs w:val="28"/>
        </w:rPr>
        <w:t>и других культур</w:t>
      </w:r>
      <w:r w:rsidR="00481352" w:rsidRPr="003D132E">
        <w:rPr>
          <w:sz w:val="28"/>
          <w:szCs w:val="28"/>
        </w:rPr>
        <w:t xml:space="preserve">. </w:t>
      </w:r>
    </w:p>
    <w:p w:rsidR="003D5511" w:rsidRPr="003D132E" w:rsidRDefault="003D5511" w:rsidP="00D50604">
      <w:pPr>
        <w:pStyle w:val="a3"/>
        <w:ind w:firstLine="708"/>
        <w:rPr>
          <w:sz w:val="28"/>
          <w:szCs w:val="28"/>
        </w:rPr>
      </w:pPr>
    </w:p>
    <w:p w:rsidR="00481352" w:rsidRPr="003D132E" w:rsidRDefault="00481352" w:rsidP="00D50604">
      <w:pPr>
        <w:pStyle w:val="a3"/>
        <w:ind w:firstLine="708"/>
        <w:rPr>
          <w:sz w:val="28"/>
          <w:szCs w:val="28"/>
        </w:rPr>
      </w:pPr>
    </w:p>
    <w:p w:rsidR="00D50604" w:rsidRPr="003D132E" w:rsidRDefault="00481352" w:rsidP="00D50604">
      <w:pPr>
        <w:pStyle w:val="a3"/>
        <w:ind w:firstLine="708"/>
        <w:rPr>
          <w:sz w:val="28"/>
          <w:szCs w:val="28"/>
        </w:rPr>
      </w:pPr>
      <w:r w:rsidRPr="003D132E">
        <w:rPr>
          <w:b/>
          <w:sz w:val="32"/>
          <w:szCs w:val="32"/>
        </w:rPr>
        <w:t>Основной формой</w:t>
      </w:r>
      <w:r w:rsidRPr="003D132E">
        <w:rPr>
          <w:sz w:val="28"/>
          <w:szCs w:val="28"/>
        </w:rPr>
        <w:t xml:space="preserve"> работы в кружке «</w:t>
      </w:r>
      <w:proofErr w:type="spellStart"/>
      <w:r w:rsidR="00283EA6" w:rsidRPr="003D132E">
        <w:rPr>
          <w:sz w:val="28"/>
          <w:szCs w:val="28"/>
        </w:rPr>
        <w:t>Топ</w:t>
      </w:r>
      <w:r w:rsidR="007762A7" w:rsidRPr="003D132E">
        <w:rPr>
          <w:sz w:val="28"/>
          <w:szCs w:val="28"/>
        </w:rPr>
        <w:t>о</w:t>
      </w:r>
      <w:r w:rsidR="00283EA6" w:rsidRPr="003D132E">
        <w:rPr>
          <w:sz w:val="28"/>
          <w:szCs w:val="28"/>
        </w:rPr>
        <w:t>тушки</w:t>
      </w:r>
      <w:proofErr w:type="spellEnd"/>
      <w:r w:rsidRPr="003D132E">
        <w:rPr>
          <w:sz w:val="28"/>
          <w:szCs w:val="28"/>
        </w:rPr>
        <w:t>» является групповое занятие по расписанию.</w:t>
      </w:r>
      <w:r w:rsidR="008E2AC0" w:rsidRPr="003D132E">
        <w:rPr>
          <w:sz w:val="28"/>
          <w:szCs w:val="28"/>
        </w:rPr>
        <w:t xml:space="preserve"> Занятия проводятся 2</w:t>
      </w:r>
      <w:r w:rsidRPr="003D132E">
        <w:rPr>
          <w:sz w:val="28"/>
          <w:szCs w:val="28"/>
        </w:rPr>
        <w:t xml:space="preserve"> раза в неделю в младшей группе</w:t>
      </w:r>
      <w:r w:rsidR="008E2AC0" w:rsidRPr="003D132E">
        <w:rPr>
          <w:sz w:val="28"/>
          <w:szCs w:val="28"/>
        </w:rPr>
        <w:t xml:space="preserve"> </w:t>
      </w:r>
      <w:r w:rsidRPr="003D132E">
        <w:rPr>
          <w:sz w:val="28"/>
          <w:szCs w:val="28"/>
        </w:rPr>
        <w:t>(</w:t>
      </w:r>
      <w:r w:rsidR="008E2AC0" w:rsidRPr="003D132E">
        <w:rPr>
          <w:sz w:val="28"/>
          <w:szCs w:val="28"/>
        </w:rPr>
        <w:t xml:space="preserve">1 ступень) и 2 раза в неделю в старшей группе (2 ступень). Продолжительность занятий </w:t>
      </w:r>
      <w:r w:rsidR="00D87394" w:rsidRPr="003D132E">
        <w:rPr>
          <w:sz w:val="28"/>
          <w:szCs w:val="28"/>
        </w:rPr>
        <w:t>35</w:t>
      </w:r>
      <w:r w:rsidR="008E2AC0" w:rsidRPr="003D132E">
        <w:rPr>
          <w:sz w:val="28"/>
          <w:szCs w:val="28"/>
        </w:rPr>
        <w:t xml:space="preserve"> – </w:t>
      </w:r>
      <w:r w:rsidR="00D87394" w:rsidRPr="003D132E">
        <w:rPr>
          <w:sz w:val="28"/>
          <w:szCs w:val="28"/>
        </w:rPr>
        <w:t>40</w:t>
      </w:r>
      <w:r w:rsidR="008E2AC0" w:rsidRPr="003D132E">
        <w:rPr>
          <w:sz w:val="28"/>
          <w:szCs w:val="28"/>
        </w:rPr>
        <w:t xml:space="preserve"> минут: младшая группа  - 3</w:t>
      </w:r>
      <w:r w:rsidR="00D87394" w:rsidRPr="003D132E">
        <w:rPr>
          <w:sz w:val="28"/>
          <w:szCs w:val="28"/>
        </w:rPr>
        <w:t>0</w:t>
      </w:r>
      <w:r w:rsidR="008E2AC0" w:rsidRPr="003D132E">
        <w:rPr>
          <w:sz w:val="28"/>
          <w:szCs w:val="28"/>
        </w:rPr>
        <w:t>-</w:t>
      </w:r>
      <w:r w:rsidR="00D87394" w:rsidRPr="003D132E">
        <w:rPr>
          <w:sz w:val="28"/>
          <w:szCs w:val="28"/>
        </w:rPr>
        <w:t>35</w:t>
      </w:r>
      <w:r w:rsidR="008E2AC0" w:rsidRPr="003D132E">
        <w:rPr>
          <w:sz w:val="28"/>
          <w:szCs w:val="28"/>
        </w:rPr>
        <w:t xml:space="preserve"> минут, старшая группа – </w:t>
      </w:r>
      <w:r w:rsidR="00D87394" w:rsidRPr="003D132E">
        <w:rPr>
          <w:sz w:val="28"/>
          <w:szCs w:val="28"/>
        </w:rPr>
        <w:t>35</w:t>
      </w:r>
      <w:r w:rsidR="008E2AC0" w:rsidRPr="003D132E">
        <w:rPr>
          <w:sz w:val="28"/>
          <w:szCs w:val="28"/>
        </w:rPr>
        <w:t>-</w:t>
      </w:r>
      <w:r w:rsidR="00D87394" w:rsidRPr="003D132E">
        <w:rPr>
          <w:sz w:val="28"/>
          <w:szCs w:val="28"/>
        </w:rPr>
        <w:t>40</w:t>
      </w:r>
      <w:r w:rsidR="008E2AC0" w:rsidRPr="003D132E">
        <w:rPr>
          <w:sz w:val="28"/>
          <w:szCs w:val="28"/>
        </w:rPr>
        <w:t xml:space="preserve"> минут. Расширяя кругозор детей, знания о фольклоре и в целом о народной и классической культуре использую такие формы:</w:t>
      </w:r>
    </w:p>
    <w:p w:rsidR="003D5511" w:rsidRPr="003D132E" w:rsidRDefault="003D5511" w:rsidP="00D50604">
      <w:pPr>
        <w:pStyle w:val="a3"/>
        <w:ind w:firstLine="708"/>
        <w:rPr>
          <w:sz w:val="28"/>
          <w:szCs w:val="28"/>
        </w:rPr>
      </w:pPr>
    </w:p>
    <w:p w:rsidR="008E2AC0" w:rsidRPr="003D132E" w:rsidRDefault="00EB458F" w:rsidP="00D50604">
      <w:pPr>
        <w:pStyle w:val="a3"/>
        <w:ind w:firstLine="708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8E2AC0" w:rsidRPr="003D132E">
        <w:rPr>
          <w:sz w:val="28"/>
          <w:szCs w:val="28"/>
        </w:rPr>
        <w:t xml:space="preserve"> демонстрация техники исполнения основных движений танца;</w:t>
      </w:r>
    </w:p>
    <w:p w:rsidR="008E2AC0" w:rsidRPr="003D132E" w:rsidRDefault="00EB458F" w:rsidP="00D50604">
      <w:pPr>
        <w:pStyle w:val="a3"/>
        <w:ind w:firstLine="708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8E2AC0" w:rsidRPr="003D132E">
        <w:rPr>
          <w:sz w:val="28"/>
          <w:szCs w:val="28"/>
        </w:rPr>
        <w:t xml:space="preserve"> демонстрация вариаций;</w:t>
      </w:r>
    </w:p>
    <w:p w:rsidR="008E2AC0" w:rsidRPr="003D132E" w:rsidRDefault="00EB458F" w:rsidP="00D50604">
      <w:pPr>
        <w:pStyle w:val="a3"/>
        <w:ind w:firstLine="708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8E2AC0" w:rsidRPr="003D132E">
        <w:rPr>
          <w:sz w:val="28"/>
          <w:szCs w:val="28"/>
        </w:rPr>
        <w:t xml:space="preserve"> отработка движений;</w:t>
      </w:r>
    </w:p>
    <w:p w:rsidR="008E2AC0" w:rsidRPr="003D132E" w:rsidRDefault="00EB458F" w:rsidP="00D50604">
      <w:pPr>
        <w:pStyle w:val="a3"/>
        <w:ind w:firstLine="708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8E2AC0" w:rsidRPr="003D132E">
        <w:rPr>
          <w:sz w:val="28"/>
          <w:szCs w:val="28"/>
        </w:rPr>
        <w:t>постановка танца;</w:t>
      </w:r>
    </w:p>
    <w:p w:rsidR="008E2AC0" w:rsidRPr="003D132E" w:rsidRDefault="00EB458F" w:rsidP="00D50604">
      <w:pPr>
        <w:pStyle w:val="a3"/>
        <w:ind w:firstLine="708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8E2AC0" w:rsidRPr="003D132E">
        <w:rPr>
          <w:sz w:val="28"/>
          <w:szCs w:val="28"/>
        </w:rPr>
        <w:t xml:space="preserve"> репетиции;</w:t>
      </w:r>
    </w:p>
    <w:p w:rsidR="003D5511" w:rsidRPr="003D132E" w:rsidRDefault="00EB458F" w:rsidP="00944E46">
      <w:pPr>
        <w:pStyle w:val="a3"/>
        <w:ind w:firstLine="708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8E2AC0" w:rsidRPr="003D132E">
        <w:rPr>
          <w:sz w:val="28"/>
          <w:szCs w:val="28"/>
        </w:rPr>
        <w:t xml:space="preserve"> знакомство с </w:t>
      </w:r>
      <w:r w:rsidR="00944E46" w:rsidRPr="003D132E">
        <w:rPr>
          <w:sz w:val="28"/>
          <w:szCs w:val="28"/>
        </w:rPr>
        <w:t>народным костюмом.</w:t>
      </w:r>
    </w:p>
    <w:p w:rsidR="008E2AC0" w:rsidRPr="003D132E" w:rsidRDefault="008E2AC0" w:rsidP="00D50604">
      <w:pPr>
        <w:pStyle w:val="a3"/>
        <w:ind w:firstLine="708"/>
        <w:rPr>
          <w:sz w:val="28"/>
          <w:szCs w:val="28"/>
        </w:rPr>
      </w:pPr>
    </w:p>
    <w:p w:rsidR="008E2AC0" w:rsidRPr="003D132E" w:rsidRDefault="008E2AC0" w:rsidP="00D50604">
      <w:pPr>
        <w:pStyle w:val="a3"/>
        <w:ind w:firstLine="708"/>
        <w:rPr>
          <w:b/>
          <w:sz w:val="32"/>
          <w:szCs w:val="32"/>
        </w:rPr>
      </w:pPr>
      <w:r w:rsidRPr="003D132E">
        <w:rPr>
          <w:b/>
          <w:sz w:val="32"/>
          <w:szCs w:val="32"/>
        </w:rPr>
        <w:t>Содержание работы:</w:t>
      </w:r>
    </w:p>
    <w:p w:rsidR="008E2AC0" w:rsidRPr="003D132E" w:rsidRDefault="008E2AC0" w:rsidP="00D50604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 xml:space="preserve">Учебный материал, предусмотренный программой, </w:t>
      </w:r>
      <w:r w:rsidR="008D544D" w:rsidRPr="003D132E">
        <w:rPr>
          <w:sz w:val="28"/>
          <w:szCs w:val="28"/>
        </w:rPr>
        <w:t>распределён в определённой последовательности с учётом возрастных и индивидуальных особенностей детей. Постепенно, от занятия к занятию, усложняется учебный материал: движения, ритмика, пластика и т.д. Поначалу необходимо заинтересовать ребёнка, развить желание заниматься в коллективе и только потом переходить к целенаправленному формированию исполнительских умений и навыков. Для выработки ритмичных танцевальных упражнений, в  овладении основами техники танца, рекомендую использовать на занятиях:</w:t>
      </w:r>
    </w:p>
    <w:p w:rsidR="003D5511" w:rsidRPr="003D132E" w:rsidRDefault="003D5511" w:rsidP="00D50604">
      <w:pPr>
        <w:pStyle w:val="a3"/>
        <w:ind w:firstLine="708"/>
        <w:rPr>
          <w:sz w:val="28"/>
          <w:szCs w:val="28"/>
        </w:rPr>
      </w:pPr>
    </w:p>
    <w:p w:rsidR="003D5511" w:rsidRPr="003D132E" w:rsidRDefault="00EB458F" w:rsidP="00D50604">
      <w:pPr>
        <w:pStyle w:val="a3"/>
        <w:ind w:firstLine="708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8D544D" w:rsidRPr="003D132E">
        <w:rPr>
          <w:sz w:val="28"/>
          <w:szCs w:val="28"/>
        </w:rPr>
        <w:t>коллективные танцевальные игры («</w:t>
      </w:r>
      <w:proofErr w:type="spellStart"/>
      <w:r w:rsidR="008D544D" w:rsidRPr="003D132E">
        <w:rPr>
          <w:sz w:val="28"/>
          <w:szCs w:val="28"/>
        </w:rPr>
        <w:t>Лавата</w:t>
      </w:r>
      <w:proofErr w:type="spellEnd"/>
      <w:r w:rsidR="008D544D" w:rsidRPr="003D132E">
        <w:rPr>
          <w:sz w:val="28"/>
          <w:szCs w:val="28"/>
        </w:rPr>
        <w:t>», «Я хочу с тобой танцевать» и</w:t>
      </w:r>
    </w:p>
    <w:p w:rsidR="008D544D" w:rsidRPr="003D132E" w:rsidRDefault="003D5511" w:rsidP="00D50604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 xml:space="preserve">  </w:t>
      </w:r>
      <w:r w:rsidR="008D544D" w:rsidRPr="003D132E">
        <w:rPr>
          <w:sz w:val="28"/>
          <w:szCs w:val="28"/>
        </w:rPr>
        <w:t xml:space="preserve"> т.д.);</w:t>
      </w:r>
    </w:p>
    <w:p w:rsidR="008D544D" w:rsidRPr="003D132E" w:rsidRDefault="00EB458F" w:rsidP="00D50604">
      <w:pPr>
        <w:pStyle w:val="a3"/>
        <w:ind w:firstLine="708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8D544D" w:rsidRPr="003D132E">
        <w:rPr>
          <w:sz w:val="28"/>
          <w:szCs w:val="28"/>
        </w:rPr>
        <w:t>массовые танцы («Танец утят»</w:t>
      </w:r>
      <w:r w:rsidR="00D87394" w:rsidRPr="003D132E">
        <w:rPr>
          <w:sz w:val="28"/>
          <w:szCs w:val="28"/>
        </w:rPr>
        <w:t xml:space="preserve"> «Айгөлек»</w:t>
      </w:r>
      <w:r w:rsidR="008D544D" w:rsidRPr="003D132E">
        <w:rPr>
          <w:sz w:val="28"/>
          <w:szCs w:val="28"/>
        </w:rPr>
        <w:t>);</w:t>
      </w:r>
    </w:p>
    <w:p w:rsidR="008D544D" w:rsidRPr="003D132E" w:rsidRDefault="00EB458F" w:rsidP="00D50604">
      <w:pPr>
        <w:pStyle w:val="a3"/>
        <w:ind w:firstLine="708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8D544D" w:rsidRPr="003D132E">
        <w:rPr>
          <w:sz w:val="28"/>
          <w:szCs w:val="28"/>
        </w:rPr>
        <w:t>ритмические упражнения;</w:t>
      </w:r>
    </w:p>
    <w:p w:rsidR="00055F64" w:rsidRPr="003D132E" w:rsidRDefault="00EB458F" w:rsidP="00D50604">
      <w:pPr>
        <w:pStyle w:val="a3"/>
        <w:ind w:firstLine="708"/>
        <w:rPr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</w:t>
      </w:r>
      <w:r w:rsidR="00055F64" w:rsidRPr="003D132E">
        <w:rPr>
          <w:sz w:val="28"/>
          <w:szCs w:val="28"/>
        </w:rPr>
        <w:t xml:space="preserve"> создание собственных танцевальных элементов.</w:t>
      </w:r>
    </w:p>
    <w:p w:rsidR="00055F64" w:rsidRPr="003D132E" w:rsidRDefault="00055F64" w:rsidP="00D50604">
      <w:pPr>
        <w:pStyle w:val="a3"/>
        <w:ind w:firstLine="708"/>
        <w:rPr>
          <w:sz w:val="28"/>
          <w:szCs w:val="28"/>
        </w:rPr>
      </w:pPr>
    </w:p>
    <w:p w:rsidR="00055F64" w:rsidRPr="003D132E" w:rsidRDefault="00055F64" w:rsidP="00D50604">
      <w:pPr>
        <w:pStyle w:val="a3"/>
        <w:ind w:firstLine="708"/>
        <w:rPr>
          <w:b/>
          <w:sz w:val="32"/>
          <w:szCs w:val="32"/>
        </w:rPr>
      </w:pPr>
      <w:r w:rsidRPr="003D132E">
        <w:rPr>
          <w:b/>
          <w:sz w:val="32"/>
          <w:szCs w:val="32"/>
        </w:rPr>
        <w:t>Структура программы:</w:t>
      </w:r>
    </w:p>
    <w:p w:rsidR="00055F64" w:rsidRPr="003D132E" w:rsidRDefault="00055F64" w:rsidP="00D50604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>Весь образовательный цикл делится на две ступени исполнительского мастерства:</w:t>
      </w:r>
    </w:p>
    <w:p w:rsidR="00055F64" w:rsidRPr="003D132E" w:rsidRDefault="00055F64" w:rsidP="00D50604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>1 ступень – младшая группа коллектива.</w:t>
      </w:r>
    </w:p>
    <w:p w:rsidR="00055F64" w:rsidRPr="003D132E" w:rsidRDefault="00055F64" w:rsidP="00D50604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>Цель: приобретение начального танцевального опыта. Знакомство с простейшими танцевальными элементами, развитие музыкального слуха и чувства ритма, координации движений.</w:t>
      </w:r>
    </w:p>
    <w:p w:rsidR="00055F64" w:rsidRPr="003D132E" w:rsidRDefault="00055F64" w:rsidP="00D50604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 xml:space="preserve">Дети знакомятся с народной культурой, осваивают технику </w:t>
      </w:r>
      <w:r w:rsidR="00D87394" w:rsidRPr="003D132E">
        <w:rPr>
          <w:sz w:val="28"/>
          <w:szCs w:val="28"/>
        </w:rPr>
        <w:t xml:space="preserve">казахского и </w:t>
      </w:r>
      <w:r w:rsidRPr="003D132E">
        <w:rPr>
          <w:sz w:val="28"/>
          <w:szCs w:val="28"/>
        </w:rPr>
        <w:t>русского народного танца.</w:t>
      </w:r>
    </w:p>
    <w:p w:rsidR="00055F64" w:rsidRPr="003D132E" w:rsidRDefault="00055F64" w:rsidP="00D50604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>2 ступень – старшая группа коллектива.</w:t>
      </w:r>
    </w:p>
    <w:p w:rsidR="002001B0" w:rsidRPr="003D132E" w:rsidRDefault="00055F64" w:rsidP="002001B0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 xml:space="preserve">Цель: </w:t>
      </w:r>
      <w:r w:rsidR="002001B0" w:rsidRPr="003D132E">
        <w:rPr>
          <w:sz w:val="28"/>
          <w:szCs w:val="28"/>
        </w:rPr>
        <w:t xml:space="preserve">закрепление материала, пройденного на 1 ступени. Знакомство с более сложными танцевальными элементами, развитие музыкального слуха и чувства ритма, координации движений. Продолжить изучение традиций народной культуры. Проявление творческой инициативы. </w:t>
      </w:r>
    </w:p>
    <w:p w:rsidR="002001B0" w:rsidRPr="003D132E" w:rsidRDefault="002001B0" w:rsidP="002001B0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 xml:space="preserve">Данная образовательная программа построена на основе изучения </w:t>
      </w:r>
      <w:r w:rsidR="00206830" w:rsidRPr="003D132E">
        <w:rPr>
          <w:sz w:val="28"/>
          <w:szCs w:val="28"/>
        </w:rPr>
        <w:t>многонациональных</w:t>
      </w:r>
      <w:r w:rsidRPr="003D132E">
        <w:rPr>
          <w:sz w:val="28"/>
          <w:szCs w:val="28"/>
        </w:rPr>
        <w:t xml:space="preserve"> танц</w:t>
      </w:r>
      <w:r w:rsidR="00206830" w:rsidRPr="003D132E">
        <w:rPr>
          <w:sz w:val="28"/>
          <w:szCs w:val="28"/>
        </w:rPr>
        <w:t>ев</w:t>
      </w:r>
      <w:r w:rsidRPr="003D132E">
        <w:rPr>
          <w:sz w:val="28"/>
          <w:szCs w:val="28"/>
        </w:rPr>
        <w:t>. Предложенная программа является вариативной, комплексной, т.е. при возникновении необходимости допус</w:t>
      </w:r>
      <w:r w:rsidR="0018752A" w:rsidRPr="003D132E">
        <w:rPr>
          <w:sz w:val="28"/>
          <w:szCs w:val="28"/>
        </w:rPr>
        <w:t xml:space="preserve">кается корректировка содержания и форм занятий, времени прохождения материала. </w:t>
      </w:r>
    </w:p>
    <w:p w:rsidR="003D5511" w:rsidRPr="003D132E" w:rsidRDefault="003D5511" w:rsidP="002001B0">
      <w:pPr>
        <w:pStyle w:val="a3"/>
        <w:ind w:firstLine="708"/>
        <w:rPr>
          <w:sz w:val="28"/>
          <w:szCs w:val="28"/>
        </w:rPr>
      </w:pPr>
    </w:p>
    <w:p w:rsidR="003F3DDF" w:rsidRPr="003D132E" w:rsidRDefault="003F3DDF" w:rsidP="002001B0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>Программа рассчитана:</w:t>
      </w:r>
    </w:p>
    <w:p w:rsidR="003F3DDF" w:rsidRPr="003D132E" w:rsidRDefault="008F0E08" w:rsidP="002001B0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>н</w:t>
      </w:r>
      <w:r w:rsidR="003F3DDF" w:rsidRPr="003D132E">
        <w:rPr>
          <w:sz w:val="28"/>
          <w:szCs w:val="28"/>
        </w:rPr>
        <w:t xml:space="preserve">а </w:t>
      </w:r>
      <w:r w:rsidR="00206830" w:rsidRPr="003D132E">
        <w:rPr>
          <w:sz w:val="28"/>
          <w:szCs w:val="28"/>
        </w:rPr>
        <w:t>1,5</w:t>
      </w:r>
      <w:r w:rsidR="003F3DDF" w:rsidRPr="003D132E">
        <w:rPr>
          <w:sz w:val="28"/>
          <w:szCs w:val="28"/>
        </w:rPr>
        <w:t xml:space="preserve"> года обучения для детей от </w:t>
      </w:r>
      <w:r w:rsidR="00206830" w:rsidRPr="003D132E">
        <w:rPr>
          <w:sz w:val="28"/>
          <w:szCs w:val="28"/>
        </w:rPr>
        <w:t>3</w:t>
      </w:r>
      <w:r w:rsidR="003F3DDF" w:rsidRPr="003D132E">
        <w:rPr>
          <w:sz w:val="28"/>
          <w:szCs w:val="28"/>
        </w:rPr>
        <w:t xml:space="preserve"> до </w:t>
      </w:r>
      <w:r w:rsidR="00206830" w:rsidRPr="003D132E">
        <w:rPr>
          <w:sz w:val="28"/>
          <w:szCs w:val="28"/>
        </w:rPr>
        <w:t>4,5</w:t>
      </w:r>
      <w:r w:rsidR="003F3DDF" w:rsidRPr="003D132E">
        <w:rPr>
          <w:sz w:val="28"/>
          <w:szCs w:val="28"/>
        </w:rPr>
        <w:t xml:space="preserve"> лет (младшая группа);</w:t>
      </w:r>
    </w:p>
    <w:p w:rsidR="003F3DDF" w:rsidRPr="003D132E" w:rsidRDefault="008F0E08" w:rsidP="008F0E08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>н</w:t>
      </w:r>
      <w:r w:rsidR="003F3DDF" w:rsidRPr="003D132E">
        <w:rPr>
          <w:sz w:val="28"/>
          <w:szCs w:val="28"/>
        </w:rPr>
        <w:t xml:space="preserve">а </w:t>
      </w:r>
      <w:r w:rsidR="00206830" w:rsidRPr="003D132E">
        <w:rPr>
          <w:sz w:val="28"/>
          <w:szCs w:val="28"/>
        </w:rPr>
        <w:t>1,5</w:t>
      </w:r>
      <w:r w:rsidR="003F3DDF" w:rsidRPr="003D132E">
        <w:rPr>
          <w:sz w:val="28"/>
          <w:szCs w:val="28"/>
        </w:rPr>
        <w:t xml:space="preserve"> года обучения для детей от </w:t>
      </w:r>
      <w:r w:rsidR="00206830" w:rsidRPr="003D132E">
        <w:rPr>
          <w:sz w:val="28"/>
          <w:szCs w:val="28"/>
        </w:rPr>
        <w:t>4,5</w:t>
      </w:r>
      <w:r w:rsidR="003F3DDF" w:rsidRPr="003D132E">
        <w:rPr>
          <w:sz w:val="28"/>
          <w:szCs w:val="28"/>
        </w:rPr>
        <w:t xml:space="preserve"> до </w:t>
      </w:r>
      <w:r w:rsidR="00206830" w:rsidRPr="003D132E">
        <w:rPr>
          <w:sz w:val="28"/>
          <w:szCs w:val="28"/>
        </w:rPr>
        <w:t xml:space="preserve">6 </w:t>
      </w:r>
      <w:r w:rsidR="003F3DDF" w:rsidRPr="003D132E">
        <w:rPr>
          <w:sz w:val="28"/>
          <w:szCs w:val="28"/>
        </w:rPr>
        <w:t>лет (старшая группа)</w:t>
      </w:r>
      <w:r w:rsidRPr="003D132E">
        <w:rPr>
          <w:sz w:val="28"/>
          <w:szCs w:val="28"/>
        </w:rPr>
        <w:t xml:space="preserve"> </w:t>
      </w:r>
      <w:r w:rsidR="003F3DDF" w:rsidRPr="003D132E">
        <w:rPr>
          <w:sz w:val="28"/>
          <w:szCs w:val="28"/>
        </w:rPr>
        <w:t xml:space="preserve">с музыкально – слуховыми способностями, хорошим чувством ритма и является попыткой обновления содержания танцевального восприятия в </w:t>
      </w:r>
      <w:r w:rsidR="00206830" w:rsidRPr="003D132E">
        <w:rPr>
          <w:sz w:val="28"/>
          <w:szCs w:val="28"/>
        </w:rPr>
        <w:t xml:space="preserve">дошкольном </w:t>
      </w:r>
      <w:r w:rsidR="003F3DDF" w:rsidRPr="003D132E">
        <w:rPr>
          <w:sz w:val="28"/>
          <w:szCs w:val="28"/>
        </w:rPr>
        <w:t>общеобразовательн</w:t>
      </w:r>
      <w:r w:rsidR="00206830" w:rsidRPr="003D132E">
        <w:rPr>
          <w:sz w:val="28"/>
          <w:szCs w:val="28"/>
        </w:rPr>
        <w:t>ом</w:t>
      </w:r>
      <w:r w:rsidR="003F3DDF" w:rsidRPr="003D132E">
        <w:rPr>
          <w:sz w:val="28"/>
          <w:szCs w:val="28"/>
        </w:rPr>
        <w:t xml:space="preserve"> </w:t>
      </w:r>
      <w:r w:rsidR="00206830" w:rsidRPr="003D132E">
        <w:rPr>
          <w:sz w:val="28"/>
          <w:szCs w:val="28"/>
        </w:rPr>
        <w:t>учреждении</w:t>
      </w:r>
      <w:r w:rsidR="003F3DDF" w:rsidRPr="003D132E">
        <w:rPr>
          <w:sz w:val="28"/>
          <w:szCs w:val="28"/>
        </w:rPr>
        <w:t>.</w:t>
      </w:r>
    </w:p>
    <w:p w:rsidR="003F3DDF" w:rsidRPr="003D132E" w:rsidRDefault="003F3DDF" w:rsidP="002001B0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>В соответствии с этой же системой построены и сквозные темы для творческих импровизаций детей</w:t>
      </w:r>
      <w:r w:rsidR="008F0E08" w:rsidRPr="003D132E">
        <w:rPr>
          <w:sz w:val="28"/>
          <w:szCs w:val="28"/>
        </w:rPr>
        <w:t>.</w:t>
      </w:r>
    </w:p>
    <w:p w:rsidR="008F0E08" w:rsidRPr="003D132E" w:rsidRDefault="008F0E08" w:rsidP="002001B0">
      <w:pPr>
        <w:pStyle w:val="a3"/>
        <w:ind w:firstLine="708"/>
        <w:rPr>
          <w:sz w:val="28"/>
          <w:szCs w:val="28"/>
        </w:rPr>
      </w:pPr>
    </w:p>
    <w:p w:rsidR="008F0E08" w:rsidRPr="003D132E" w:rsidRDefault="008F0E08" w:rsidP="002001B0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 xml:space="preserve">Первый </w:t>
      </w:r>
      <w:r w:rsidR="00206830" w:rsidRPr="003D132E">
        <w:rPr>
          <w:sz w:val="28"/>
          <w:szCs w:val="28"/>
        </w:rPr>
        <w:t xml:space="preserve">год </w:t>
      </w:r>
      <w:r w:rsidRPr="003D132E">
        <w:rPr>
          <w:sz w:val="28"/>
          <w:szCs w:val="28"/>
        </w:rPr>
        <w:t xml:space="preserve">обучения </w:t>
      </w:r>
      <w:r w:rsidR="00206830" w:rsidRPr="003D132E">
        <w:rPr>
          <w:sz w:val="28"/>
          <w:szCs w:val="28"/>
        </w:rPr>
        <w:t>д</w:t>
      </w:r>
      <w:r w:rsidRPr="003D132E">
        <w:rPr>
          <w:sz w:val="28"/>
          <w:szCs w:val="28"/>
        </w:rPr>
        <w:t xml:space="preserve">ети познают окружающий мир с помощью хореографической пластики. Педагог преподносит основу танца и на основе пройденного материала создаёт небольшие танцевальные композиции. Импровизируя, дети раскрывают свой внутренний мир, воплощая свои фантазии в маленьких хореографических зарисовках. </w:t>
      </w:r>
    </w:p>
    <w:p w:rsidR="008F0E08" w:rsidRPr="003D132E" w:rsidRDefault="008F0E08" w:rsidP="002001B0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>Сквоз</w:t>
      </w:r>
      <w:r w:rsidR="00206830" w:rsidRPr="003D132E">
        <w:rPr>
          <w:sz w:val="28"/>
          <w:szCs w:val="28"/>
        </w:rPr>
        <w:t>ная тема второго года обучения</w:t>
      </w:r>
      <w:r w:rsidRPr="003D132E">
        <w:rPr>
          <w:sz w:val="28"/>
          <w:szCs w:val="28"/>
        </w:rPr>
        <w:t xml:space="preserve">. Хореографический материал на древнейших видах </w:t>
      </w:r>
      <w:r w:rsidR="00206830" w:rsidRPr="003D132E">
        <w:rPr>
          <w:sz w:val="28"/>
          <w:szCs w:val="28"/>
        </w:rPr>
        <w:t xml:space="preserve">казахских </w:t>
      </w:r>
      <w:r w:rsidRPr="003D132E">
        <w:rPr>
          <w:sz w:val="28"/>
          <w:szCs w:val="28"/>
        </w:rPr>
        <w:t xml:space="preserve">русских народных танцев: </w:t>
      </w:r>
      <w:r w:rsidR="00206830" w:rsidRPr="003D132E">
        <w:rPr>
          <w:sz w:val="28"/>
          <w:szCs w:val="28"/>
        </w:rPr>
        <w:t>«</w:t>
      </w:r>
      <w:proofErr w:type="spellStart"/>
      <w:r w:rsidR="00206830" w:rsidRPr="003D132E">
        <w:rPr>
          <w:sz w:val="28"/>
          <w:szCs w:val="28"/>
        </w:rPr>
        <w:t>Камажай</w:t>
      </w:r>
      <w:proofErr w:type="spellEnd"/>
      <w:r w:rsidR="00206830" w:rsidRPr="003D132E">
        <w:rPr>
          <w:sz w:val="28"/>
          <w:szCs w:val="28"/>
        </w:rPr>
        <w:t>»</w:t>
      </w:r>
      <w:r w:rsidRPr="003D132E">
        <w:rPr>
          <w:sz w:val="28"/>
          <w:szCs w:val="28"/>
        </w:rPr>
        <w:t xml:space="preserve">, </w:t>
      </w:r>
      <w:r w:rsidR="00206830" w:rsidRPr="003D132E">
        <w:rPr>
          <w:sz w:val="28"/>
          <w:szCs w:val="28"/>
        </w:rPr>
        <w:t>«Русская полька»</w:t>
      </w:r>
      <w:r w:rsidR="00FA1478" w:rsidRPr="003D132E">
        <w:rPr>
          <w:sz w:val="28"/>
          <w:szCs w:val="28"/>
        </w:rPr>
        <w:t>,</w:t>
      </w:r>
      <w:r w:rsidR="00206830" w:rsidRPr="003D132E">
        <w:rPr>
          <w:sz w:val="28"/>
          <w:szCs w:val="28"/>
        </w:rPr>
        <w:t xml:space="preserve"> «</w:t>
      </w:r>
      <w:r w:rsidR="00206830" w:rsidRPr="003D132E">
        <w:rPr>
          <w:sz w:val="28"/>
          <w:szCs w:val="28"/>
          <w:lang w:val="kk-KZ"/>
        </w:rPr>
        <w:t>Қ</w:t>
      </w:r>
      <w:r w:rsidR="00206830" w:rsidRPr="003D132E">
        <w:rPr>
          <w:sz w:val="28"/>
          <w:szCs w:val="28"/>
        </w:rPr>
        <w:t>ара</w:t>
      </w:r>
      <w:r w:rsidR="00206830" w:rsidRPr="003D132E">
        <w:rPr>
          <w:sz w:val="28"/>
          <w:szCs w:val="28"/>
          <w:lang w:val="kk-KZ"/>
        </w:rPr>
        <w:t xml:space="preserve"> </w:t>
      </w:r>
      <w:r w:rsidR="00206830" w:rsidRPr="003D132E">
        <w:rPr>
          <w:sz w:val="28"/>
          <w:szCs w:val="28"/>
        </w:rPr>
        <w:t>жор</w:t>
      </w:r>
      <w:r w:rsidR="0073133C" w:rsidRPr="003D132E">
        <w:rPr>
          <w:sz w:val="28"/>
          <w:szCs w:val="28"/>
          <w:lang w:val="kk-KZ"/>
        </w:rPr>
        <w:t>ғ</w:t>
      </w:r>
      <w:r w:rsidR="00206830" w:rsidRPr="003D132E">
        <w:rPr>
          <w:sz w:val="28"/>
          <w:szCs w:val="28"/>
        </w:rPr>
        <w:t>а</w:t>
      </w:r>
      <w:r w:rsidR="0073133C" w:rsidRPr="003D132E">
        <w:rPr>
          <w:sz w:val="28"/>
          <w:szCs w:val="28"/>
        </w:rPr>
        <w:t>», хороводы.</w:t>
      </w:r>
      <w:r w:rsidR="00FA1478" w:rsidRPr="003D132E">
        <w:rPr>
          <w:sz w:val="28"/>
          <w:szCs w:val="28"/>
        </w:rPr>
        <w:t xml:space="preserve"> Хороводы своими рисунками олицетворяют солнце, землю, воду, воздух, поэтому их можно отнести к танцам культового происхождения. На основе </w:t>
      </w:r>
      <w:r w:rsidR="0073133C" w:rsidRPr="003D132E">
        <w:rPr>
          <w:sz w:val="28"/>
          <w:szCs w:val="28"/>
        </w:rPr>
        <w:t>обычаев и культового</w:t>
      </w:r>
      <w:r w:rsidR="00FA1478" w:rsidRPr="003D132E">
        <w:rPr>
          <w:sz w:val="28"/>
          <w:szCs w:val="28"/>
        </w:rPr>
        <w:t xml:space="preserve"> материала </w:t>
      </w:r>
      <w:r w:rsidR="0073133C" w:rsidRPr="003D132E">
        <w:rPr>
          <w:sz w:val="28"/>
          <w:szCs w:val="28"/>
        </w:rPr>
        <w:t>создаются х</w:t>
      </w:r>
      <w:r w:rsidR="00FA1478" w:rsidRPr="003D132E">
        <w:rPr>
          <w:sz w:val="28"/>
          <w:szCs w:val="28"/>
        </w:rPr>
        <w:t>ореографические композиции.</w:t>
      </w:r>
    </w:p>
    <w:p w:rsidR="00156F98" w:rsidRPr="003D132E" w:rsidRDefault="00FA1478" w:rsidP="002001B0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>Третий год обучения</w:t>
      </w:r>
      <w:r w:rsidR="0073133C" w:rsidRPr="003D132E">
        <w:rPr>
          <w:sz w:val="28"/>
          <w:szCs w:val="28"/>
        </w:rPr>
        <w:t>.</w:t>
      </w:r>
      <w:r w:rsidRPr="003D132E">
        <w:rPr>
          <w:sz w:val="28"/>
          <w:szCs w:val="28"/>
        </w:rPr>
        <w:t xml:space="preserve"> Хореографический материал базируется на </w:t>
      </w:r>
      <w:r w:rsidR="0073133C" w:rsidRPr="003D132E">
        <w:rPr>
          <w:sz w:val="28"/>
          <w:szCs w:val="28"/>
        </w:rPr>
        <w:t xml:space="preserve">казахских и </w:t>
      </w:r>
      <w:r w:rsidRPr="003D132E">
        <w:rPr>
          <w:sz w:val="28"/>
          <w:szCs w:val="28"/>
        </w:rPr>
        <w:t xml:space="preserve">русских народных танцах: массовых и сольных. </w:t>
      </w:r>
      <w:r w:rsidR="00156F98" w:rsidRPr="003D132E">
        <w:rPr>
          <w:sz w:val="28"/>
          <w:szCs w:val="28"/>
        </w:rPr>
        <w:t xml:space="preserve">В задачи этого года входит </w:t>
      </w:r>
      <w:r w:rsidR="00156F98" w:rsidRPr="003D132E">
        <w:rPr>
          <w:sz w:val="28"/>
          <w:szCs w:val="28"/>
        </w:rPr>
        <w:lastRenderedPageBreak/>
        <w:t xml:space="preserve">знакомство детей с танцами народов мира. Изучается более трудный технически хореографический материал. Дети творят на базе всего пройденного материала. </w:t>
      </w:r>
    </w:p>
    <w:p w:rsidR="00156F98" w:rsidRPr="003D132E" w:rsidRDefault="00156F98" w:rsidP="002001B0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 xml:space="preserve">Занятия </w:t>
      </w:r>
      <w:r w:rsidR="0073133C" w:rsidRPr="003D132E">
        <w:rPr>
          <w:sz w:val="28"/>
          <w:szCs w:val="28"/>
        </w:rPr>
        <w:t>в кружке</w:t>
      </w:r>
      <w:r w:rsidRPr="003D132E">
        <w:rPr>
          <w:sz w:val="28"/>
          <w:szCs w:val="28"/>
        </w:rPr>
        <w:t xml:space="preserve"> развивают у ребёнка свободу движений, чувство пространства, образное мышление, память, внимание, музыкальность, эмоциональность, пластичность, гибкость, координацию движений и творческие способности.</w:t>
      </w:r>
    </w:p>
    <w:p w:rsidR="00156F98" w:rsidRPr="003D132E" w:rsidRDefault="00156F98" w:rsidP="002001B0">
      <w:pPr>
        <w:pStyle w:val="a3"/>
        <w:ind w:firstLine="708"/>
        <w:rPr>
          <w:b/>
          <w:sz w:val="32"/>
          <w:szCs w:val="32"/>
        </w:rPr>
      </w:pPr>
      <w:r w:rsidRPr="003D132E">
        <w:rPr>
          <w:b/>
          <w:sz w:val="32"/>
          <w:szCs w:val="32"/>
        </w:rPr>
        <w:t>Методы работы:</w:t>
      </w:r>
    </w:p>
    <w:p w:rsidR="00156F98" w:rsidRPr="003D132E" w:rsidRDefault="00156F98" w:rsidP="002001B0">
      <w:pPr>
        <w:pStyle w:val="a3"/>
        <w:ind w:firstLine="708"/>
        <w:rPr>
          <w:sz w:val="28"/>
          <w:szCs w:val="28"/>
        </w:rPr>
      </w:pPr>
    </w:p>
    <w:p w:rsidR="00156F98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</w:t>
      </w:r>
      <w:r w:rsidR="00156F98" w:rsidRPr="003D132E">
        <w:rPr>
          <w:sz w:val="28"/>
          <w:szCs w:val="28"/>
        </w:rPr>
        <w:t xml:space="preserve">Объяснительно </w:t>
      </w:r>
      <w:r w:rsidRPr="003D132E">
        <w:rPr>
          <w:sz w:val="28"/>
          <w:szCs w:val="28"/>
        </w:rPr>
        <w:t>–</w:t>
      </w:r>
      <w:r w:rsidR="00156F98" w:rsidRPr="003D132E">
        <w:rPr>
          <w:sz w:val="28"/>
          <w:szCs w:val="28"/>
        </w:rPr>
        <w:t xml:space="preserve"> иллюстративный</w:t>
      </w:r>
      <w:r w:rsidRPr="003D132E">
        <w:rPr>
          <w:rFonts w:cstheme="minorHAnsi"/>
          <w:sz w:val="28"/>
          <w:szCs w:val="28"/>
        </w:rPr>
        <w:t xml:space="preserve"> </w:t>
      </w:r>
    </w:p>
    <w:p w:rsidR="00A65EE5" w:rsidRPr="003D132E" w:rsidRDefault="00A65EE5" w:rsidP="002001B0">
      <w:pPr>
        <w:pStyle w:val="a3"/>
        <w:ind w:firstLine="708"/>
        <w:rPr>
          <w:sz w:val="28"/>
          <w:szCs w:val="28"/>
        </w:rPr>
      </w:pPr>
      <w:r w:rsidRPr="003D132E">
        <w:rPr>
          <w:sz w:val="28"/>
          <w:szCs w:val="28"/>
        </w:rPr>
        <w:t xml:space="preserve">  (показ элементов, объяснение, использование фольклора).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Репродуктивный 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  (разучивание, закрепление материала).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Исследовательский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  (самостоятельное исполнение, оценка, самооценка).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Метод побуждения к сопереживанию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  (эмоциональная отзывчивость на прекрасное).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Метод поисковых ситуаций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  (побуждение детей к творческой и практической деятельности).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В работе с </w:t>
      </w:r>
      <w:r w:rsidR="0073133C" w:rsidRPr="003D132E">
        <w:rPr>
          <w:rFonts w:cstheme="minorHAnsi"/>
          <w:sz w:val="28"/>
          <w:szCs w:val="28"/>
        </w:rPr>
        <w:t xml:space="preserve">детьми </w:t>
      </w:r>
      <w:r w:rsidRPr="003D132E">
        <w:rPr>
          <w:rFonts w:cstheme="minorHAnsi"/>
          <w:sz w:val="28"/>
          <w:szCs w:val="28"/>
        </w:rPr>
        <w:t xml:space="preserve">использую </w:t>
      </w:r>
      <w:r w:rsidR="006E73A9" w:rsidRPr="003D132E">
        <w:rPr>
          <w:rFonts w:cstheme="minorHAnsi"/>
          <w:sz w:val="28"/>
          <w:szCs w:val="28"/>
        </w:rPr>
        <w:t>(</w:t>
      </w:r>
      <w:r w:rsidRPr="003D132E">
        <w:rPr>
          <w:rFonts w:cstheme="minorHAnsi"/>
          <w:sz w:val="28"/>
          <w:szCs w:val="28"/>
        </w:rPr>
        <w:t>технические средства обучения</w:t>
      </w:r>
      <w:r w:rsidR="006E73A9" w:rsidRPr="003D132E">
        <w:rPr>
          <w:rFonts w:cstheme="minorHAnsi"/>
          <w:sz w:val="28"/>
          <w:szCs w:val="28"/>
        </w:rPr>
        <w:t>).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(музыкальный центр, телевизор, видеомагнитофон)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для отработки элементов танца;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в ритмической тренировке;</w:t>
      </w:r>
    </w:p>
    <w:p w:rsidR="00A65EE5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при знакомстве с музыкальным репертуаром;</w:t>
      </w:r>
    </w:p>
    <w:p w:rsidR="00D45ADB" w:rsidRPr="003D132E" w:rsidRDefault="00A65EE5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для самооценки (дети просматривают собственное исполнение, делают выводы, </w:t>
      </w:r>
      <w:r w:rsidR="00D45ADB" w:rsidRPr="003D132E">
        <w:rPr>
          <w:rFonts w:cstheme="minorHAnsi"/>
          <w:sz w:val="28"/>
          <w:szCs w:val="28"/>
        </w:rPr>
        <w:t xml:space="preserve">   </w:t>
      </w:r>
    </w:p>
    <w:p w:rsidR="00A65EE5" w:rsidRPr="003D132E" w:rsidRDefault="00D45ADB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   </w:t>
      </w:r>
      <w:r w:rsidR="00A65EE5" w:rsidRPr="003D132E">
        <w:rPr>
          <w:rFonts w:cstheme="minorHAnsi"/>
          <w:sz w:val="28"/>
          <w:szCs w:val="28"/>
        </w:rPr>
        <w:t>анализируют);</w:t>
      </w:r>
    </w:p>
    <w:p w:rsidR="00A65EE5" w:rsidRPr="003D132E" w:rsidRDefault="00D45ADB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на праздничных выступлениях, концертах, </w:t>
      </w:r>
      <w:r w:rsidR="0073133C" w:rsidRPr="003D132E">
        <w:rPr>
          <w:rFonts w:cstheme="minorHAnsi"/>
          <w:sz w:val="28"/>
          <w:szCs w:val="28"/>
        </w:rPr>
        <w:t>утренниках</w:t>
      </w:r>
      <w:r w:rsidRPr="003D132E">
        <w:rPr>
          <w:rFonts w:cstheme="minorHAnsi"/>
          <w:sz w:val="28"/>
          <w:szCs w:val="28"/>
        </w:rPr>
        <w:t xml:space="preserve">. </w:t>
      </w:r>
    </w:p>
    <w:p w:rsidR="006E73A9" w:rsidRPr="003D132E" w:rsidRDefault="006E73A9" w:rsidP="002001B0">
      <w:pPr>
        <w:pStyle w:val="a3"/>
        <w:ind w:firstLine="708"/>
        <w:rPr>
          <w:rFonts w:cstheme="minorHAnsi"/>
          <w:sz w:val="28"/>
          <w:szCs w:val="28"/>
        </w:rPr>
      </w:pPr>
    </w:p>
    <w:p w:rsidR="00D45ADB" w:rsidRPr="003D132E" w:rsidRDefault="00D45ADB" w:rsidP="003D5511">
      <w:pPr>
        <w:pStyle w:val="a3"/>
        <w:rPr>
          <w:rFonts w:cstheme="minorHAnsi"/>
          <w:b/>
          <w:sz w:val="32"/>
          <w:szCs w:val="32"/>
        </w:rPr>
      </w:pPr>
      <w:r w:rsidRPr="003D132E">
        <w:rPr>
          <w:rFonts w:cstheme="minorHAnsi"/>
          <w:b/>
          <w:sz w:val="32"/>
          <w:szCs w:val="32"/>
        </w:rPr>
        <w:t>Ожидаемый результат:</w:t>
      </w:r>
    </w:p>
    <w:p w:rsidR="00D45ADB" w:rsidRPr="003D132E" w:rsidRDefault="00D45ADB" w:rsidP="002001B0">
      <w:pPr>
        <w:pStyle w:val="a3"/>
        <w:ind w:firstLine="708"/>
        <w:rPr>
          <w:rFonts w:cstheme="minorHAnsi"/>
          <w:b/>
          <w:sz w:val="32"/>
          <w:szCs w:val="32"/>
        </w:rPr>
      </w:pPr>
    </w:p>
    <w:p w:rsidR="000B2E60" w:rsidRPr="003D132E" w:rsidRDefault="00D45ADB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танцевать индивидуально и в ко</w:t>
      </w:r>
      <w:r w:rsidR="000B2E60" w:rsidRPr="003D132E">
        <w:rPr>
          <w:rFonts w:cstheme="minorHAnsi"/>
          <w:sz w:val="28"/>
          <w:szCs w:val="28"/>
        </w:rPr>
        <w:t>ллективе, соблюдая ритм, темп</w:t>
      </w:r>
    </w:p>
    <w:p w:rsidR="00D45ADB" w:rsidRPr="003D132E" w:rsidRDefault="00D45ADB" w:rsidP="000B2E6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музыкальные фразы;</w:t>
      </w:r>
    </w:p>
    <w:p w:rsidR="00A65EE5" w:rsidRPr="003D132E" w:rsidRDefault="00D45ADB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уметь воспринимать и передавать в движении образ;</w:t>
      </w:r>
    </w:p>
    <w:p w:rsidR="00D45ADB" w:rsidRPr="003D132E" w:rsidRDefault="00D45ADB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уметь импровизировать под знакомую и незнакомую музыку на основе </w:t>
      </w:r>
    </w:p>
    <w:p w:rsidR="00D45ADB" w:rsidRPr="003D132E" w:rsidRDefault="00D45ADB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   освоенных на занятиях движений;</w:t>
      </w:r>
    </w:p>
    <w:p w:rsidR="00D45ADB" w:rsidRPr="003D132E" w:rsidRDefault="00D45ADB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ритмично двигаться</w:t>
      </w:r>
      <w:r w:rsidR="008B49CE" w:rsidRPr="003D132E">
        <w:rPr>
          <w:rFonts w:cstheme="minorHAnsi"/>
          <w:sz w:val="28"/>
          <w:szCs w:val="28"/>
        </w:rPr>
        <w:t>;</w:t>
      </w:r>
    </w:p>
    <w:p w:rsidR="00D45ADB" w:rsidRPr="003D132E" w:rsidRDefault="00D45ADB" w:rsidP="002001B0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▪  понимать и чувствовать ответственность за правильное исполнение в </w:t>
      </w:r>
    </w:p>
    <w:p w:rsidR="003D5511" w:rsidRPr="003D132E" w:rsidRDefault="00D45ADB" w:rsidP="008B49CE">
      <w:pPr>
        <w:pStyle w:val="a3"/>
        <w:ind w:firstLine="708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   коллективе.</w:t>
      </w:r>
    </w:p>
    <w:p w:rsidR="00944E46" w:rsidRDefault="00944E46" w:rsidP="006F4340">
      <w:pPr>
        <w:pStyle w:val="a3"/>
        <w:ind w:firstLine="708"/>
        <w:rPr>
          <w:b/>
          <w:sz w:val="28"/>
          <w:szCs w:val="28"/>
        </w:rPr>
      </w:pPr>
    </w:p>
    <w:p w:rsidR="006F4340" w:rsidRPr="003D132E" w:rsidRDefault="006F4340" w:rsidP="006F4340">
      <w:pPr>
        <w:pStyle w:val="a3"/>
        <w:ind w:firstLine="708"/>
        <w:rPr>
          <w:b/>
          <w:sz w:val="28"/>
          <w:szCs w:val="28"/>
        </w:rPr>
      </w:pPr>
    </w:p>
    <w:p w:rsidR="00944E46" w:rsidRPr="003D132E" w:rsidRDefault="00944E46" w:rsidP="00944E46">
      <w:pPr>
        <w:pStyle w:val="a3"/>
        <w:ind w:firstLine="708"/>
        <w:jc w:val="center"/>
        <w:rPr>
          <w:b/>
          <w:sz w:val="28"/>
          <w:szCs w:val="28"/>
        </w:rPr>
      </w:pPr>
      <w:r w:rsidRPr="003D132E">
        <w:rPr>
          <w:b/>
          <w:sz w:val="28"/>
          <w:szCs w:val="28"/>
        </w:rPr>
        <w:lastRenderedPageBreak/>
        <w:t>Методы оценки результативности программы:</w:t>
      </w:r>
    </w:p>
    <w:p w:rsidR="00944E46" w:rsidRPr="003D132E" w:rsidRDefault="00944E46" w:rsidP="00944E46">
      <w:pPr>
        <w:pStyle w:val="a3"/>
        <w:ind w:firstLine="708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3752"/>
        <w:gridCol w:w="5957"/>
      </w:tblGrid>
      <w:tr w:rsidR="00944E46" w:rsidRPr="003D132E" w:rsidTr="003D132E">
        <w:trPr>
          <w:trHeight w:val="593"/>
          <w:jc w:val="center"/>
        </w:trPr>
        <w:tc>
          <w:tcPr>
            <w:tcW w:w="0" w:type="auto"/>
          </w:tcPr>
          <w:p w:rsidR="00944E46" w:rsidRPr="003D132E" w:rsidRDefault="00944E46" w:rsidP="003D132E">
            <w:pPr>
              <w:pStyle w:val="a3"/>
              <w:ind w:firstLine="708"/>
              <w:rPr>
                <w:sz w:val="28"/>
                <w:szCs w:val="28"/>
              </w:rPr>
            </w:pPr>
          </w:p>
          <w:p w:rsidR="00944E46" w:rsidRPr="003D132E" w:rsidRDefault="00944E46" w:rsidP="003D132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44E46" w:rsidRPr="003D132E" w:rsidRDefault="00944E46" w:rsidP="006F4340">
            <w:pPr>
              <w:pStyle w:val="a3"/>
              <w:jc w:val="center"/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Качественный анализ</w:t>
            </w:r>
          </w:p>
          <w:p w:rsidR="00944E46" w:rsidRPr="003D132E" w:rsidRDefault="006F4340" w:rsidP="006F4340">
            <w:pPr>
              <w:pStyle w:val="a3"/>
              <w:ind w:left="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Руководителя.</w:t>
            </w:r>
          </w:p>
        </w:tc>
        <w:tc>
          <w:tcPr>
            <w:tcW w:w="0" w:type="auto"/>
          </w:tcPr>
          <w:p w:rsidR="00944E46" w:rsidRPr="003D132E" w:rsidRDefault="00944E46" w:rsidP="006F4340">
            <w:pPr>
              <w:pStyle w:val="a3"/>
              <w:jc w:val="center"/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Качественный анализ</w:t>
            </w:r>
          </w:p>
          <w:p w:rsidR="00944E46" w:rsidRPr="003D132E" w:rsidRDefault="006F4340" w:rsidP="006F4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Детей.</w:t>
            </w:r>
          </w:p>
        </w:tc>
      </w:tr>
      <w:tr w:rsidR="00944E46" w:rsidRPr="003D132E" w:rsidTr="003D132E">
        <w:trPr>
          <w:trHeight w:val="1030"/>
          <w:jc w:val="center"/>
        </w:trPr>
        <w:tc>
          <w:tcPr>
            <w:tcW w:w="0" w:type="auto"/>
          </w:tcPr>
          <w:p w:rsidR="00944E46" w:rsidRPr="003D132E" w:rsidRDefault="00944E46" w:rsidP="003D132E">
            <w:pPr>
              <w:pStyle w:val="a3"/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944E46" w:rsidRPr="003D132E" w:rsidRDefault="00EB0FC4" w:rsidP="003D132E">
            <w:pPr>
              <w:pStyle w:val="a3"/>
              <w:ind w:left="123"/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Посещаемость, статические данные</w:t>
            </w:r>
          </w:p>
        </w:tc>
        <w:tc>
          <w:tcPr>
            <w:tcW w:w="0" w:type="auto"/>
          </w:tcPr>
          <w:p w:rsidR="00944E46" w:rsidRPr="003D132E" w:rsidRDefault="00944E46" w:rsidP="003D132E">
            <w:pPr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Форсирование навыков и умений</w:t>
            </w:r>
          </w:p>
        </w:tc>
      </w:tr>
      <w:tr w:rsidR="00944E46" w:rsidRPr="003D132E" w:rsidTr="003D132E">
        <w:trPr>
          <w:trHeight w:val="1021"/>
          <w:jc w:val="center"/>
        </w:trPr>
        <w:tc>
          <w:tcPr>
            <w:tcW w:w="0" w:type="auto"/>
          </w:tcPr>
          <w:p w:rsidR="00944E46" w:rsidRPr="003D132E" w:rsidRDefault="00EB0FC4" w:rsidP="003D132E">
            <w:pPr>
              <w:pStyle w:val="a3"/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944E46" w:rsidRPr="003D132E" w:rsidRDefault="00EB0FC4" w:rsidP="003D132E">
            <w:pPr>
              <w:pStyle w:val="a3"/>
              <w:ind w:left="123"/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Фиксация занятий в рабочем журнале</w:t>
            </w:r>
          </w:p>
        </w:tc>
        <w:tc>
          <w:tcPr>
            <w:tcW w:w="0" w:type="auto"/>
          </w:tcPr>
          <w:p w:rsidR="00944E46" w:rsidRPr="003D132E" w:rsidRDefault="00EB0FC4" w:rsidP="003D132E">
            <w:pPr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Анализ успеваемости деятельности и достижения цели</w:t>
            </w:r>
          </w:p>
        </w:tc>
      </w:tr>
      <w:tr w:rsidR="00944E46" w:rsidRPr="003D132E" w:rsidTr="003D132E">
        <w:trPr>
          <w:trHeight w:val="1021"/>
          <w:jc w:val="center"/>
        </w:trPr>
        <w:tc>
          <w:tcPr>
            <w:tcW w:w="0" w:type="auto"/>
          </w:tcPr>
          <w:p w:rsidR="00EB0FC4" w:rsidRPr="003D132E" w:rsidRDefault="00EB0FC4" w:rsidP="003D132E">
            <w:pPr>
              <w:pStyle w:val="a3"/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944E46" w:rsidRPr="003D132E" w:rsidRDefault="00EB0FC4" w:rsidP="003D132E">
            <w:pPr>
              <w:pStyle w:val="a3"/>
              <w:ind w:left="123"/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Отслеживание результатов</w:t>
            </w:r>
          </w:p>
          <w:p w:rsidR="00944E46" w:rsidRPr="003D132E" w:rsidRDefault="00EB0FC4" w:rsidP="003D132E">
            <w:pPr>
              <w:pStyle w:val="a3"/>
              <w:ind w:left="123"/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( наблюдение, диагностика)</w:t>
            </w:r>
          </w:p>
        </w:tc>
        <w:tc>
          <w:tcPr>
            <w:tcW w:w="0" w:type="auto"/>
          </w:tcPr>
          <w:p w:rsidR="00944E46" w:rsidRPr="003D132E" w:rsidRDefault="00EB0FC4" w:rsidP="003D132E">
            <w:pPr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Анализ диагностического материала</w:t>
            </w:r>
          </w:p>
        </w:tc>
      </w:tr>
      <w:tr w:rsidR="00944E46" w:rsidRPr="003D132E" w:rsidTr="003D132E">
        <w:trPr>
          <w:trHeight w:val="70"/>
          <w:jc w:val="center"/>
        </w:trPr>
        <w:tc>
          <w:tcPr>
            <w:tcW w:w="0" w:type="auto"/>
          </w:tcPr>
          <w:p w:rsidR="00944E46" w:rsidRPr="003D132E" w:rsidRDefault="00EB0FC4" w:rsidP="003D132E">
            <w:pPr>
              <w:pStyle w:val="a3"/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944E46" w:rsidRPr="003D132E" w:rsidRDefault="00EB0FC4" w:rsidP="003D132E">
            <w:pPr>
              <w:pStyle w:val="a3"/>
              <w:ind w:left="123"/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 xml:space="preserve">Практический результат </w:t>
            </w:r>
          </w:p>
          <w:p w:rsidR="00944E46" w:rsidRPr="003D132E" w:rsidRDefault="00944E46" w:rsidP="003D132E">
            <w:pPr>
              <w:pStyle w:val="a3"/>
              <w:ind w:left="123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44E46" w:rsidRPr="003D132E" w:rsidRDefault="00EB0FC4" w:rsidP="003D132E">
            <w:pPr>
              <w:rPr>
                <w:sz w:val="28"/>
                <w:szCs w:val="28"/>
              </w:rPr>
            </w:pPr>
            <w:r w:rsidRPr="003D132E">
              <w:rPr>
                <w:sz w:val="28"/>
                <w:szCs w:val="28"/>
              </w:rPr>
              <w:t>Сравнительный анализ исходного и актуального состояния проблемы</w:t>
            </w:r>
          </w:p>
        </w:tc>
      </w:tr>
    </w:tbl>
    <w:p w:rsidR="00944E46" w:rsidRPr="003D132E" w:rsidRDefault="00944E46" w:rsidP="002001B0">
      <w:pPr>
        <w:pStyle w:val="a3"/>
        <w:ind w:firstLine="708"/>
        <w:rPr>
          <w:sz w:val="28"/>
          <w:szCs w:val="28"/>
        </w:rPr>
      </w:pPr>
    </w:p>
    <w:p w:rsidR="008F0E08" w:rsidRPr="003D132E" w:rsidRDefault="008F0E08" w:rsidP="002001B0">
      <w:pPr>
        <w:pStyle w:val="a3"/>
        <w:ind w:firstLine="708"/>
        <w:rPr>
          <w:sz w:val="28"/>
          <w:szCs w:val="28"/>
        </w:rPr>
      </w:pPr>
    </w:p>
    <w:p w:rsidR="0018752A" w:rsidRPr="003D132E" w:rsidRDefault="00EB458F" w:rsidP="002001B0">
      <w:pPr>
        <w:pStyle w:val="a3"/>
        <w:ind w:firstLine="708"/>
        <w:rPr>
          <w:b/>
          <w:sz w:val="32"/>
          <w:szCs w:val="32"/>
        </w:rPr>
      </w:pPr>
      <w:r w:rsidRPr="003D132E">
        <w:rPr>
          <w:b/>
          <w:sz w:val="32"/>
          <w:szCs w:val="32"/>
        </w:rPr>
        <w:t>Критерии определения результативности программы:</w:t>
      </w:r>
    </w:p>
    <w:p w:rsidR="006E73A9" w:rsidRPr="003D132E" w:rsidRDefault="006E73A9" w:rsidP="002001B0">
      <w:pPr>
        <w:pStyle w:val="a3"/>
        <w:ind w:firstLine="708"/>
        <w:rPr>
          <w:b/>
          <w:sz w:val="32"/>
          <w:szCs w:val="32"/>
        </w:rPr>
      </w:pPr>
    </w:p>
    <w:p w:rsidR="00EB458F" w:rsidRPr="003D132E" w:rsidRDefault="00EB458F" w:rsidP="00EB458F">
      <w:pPr>
        <w:pStyle w:val="a3"/>
        <w:numPr>
          <w:ilvl w:val="0"/>
          <w:numId w:val="2"/>
        </w:numPr>
        <w:rPr>
          <w:sz w:val="28"/>
          <w:szCs w:val="28"/>
        </w:rPr>
      </w:pPr>
      <w:r w:rsidRPr="003D132E">
        <w:rPr>
          <w:i/>
          <w:sz w:val="28"/>
          <w:szCs w:val="28"/>
        </w:rPr>
        <w:t>Музыкальность</w:t>
      </w:r>
      <w:r w:rsidRPr="003D132E">
        <w:rPr>
          <w:sz w:val="28"/>
          <w:szCs w:val="28"/>
        </w:rPr>
        <w:t xml:space="preserve"> – способность воспринимать и передавать в движении образ и основными средствами выразительности изменять движения в соответствии </w:t>
      </w:r>
      <w:r w:rsidR="0016640E" w:rsidRPr="003D132E">
        <w:rPr>
          <w:sz w:val="28"/>
          <w:szCs w:val="28"/>
        </w:rPr>
        <w:t>с музыкальными фразами, темпом, ритмом.</w:t>
      </w:r>
    </w:p>
    <w:p w:rsidR="0016640E" w:rsidRPr="003D132E" w:rsidRDefault="0016640E" w:rsidP="00EB458F">
      <w:pPr>
        <w:pStyle w:val="a3"/>
        <w:numPr>
          <w:ilvl w:val="0"/>
          <w:numId w:val="2"/>
        </w:numPr>
        <w:rPr>
          <w:sz w:val="28"/>
          <w:szCs w:val="28"/>
        </w:rPr>
      </w:pPr>
      <w:r w:rsidRPr="003D132E">
        <w:rPr>
          <w:i/>
          <w:sz w:val="28"/>
          <w:szCs w:val="28"/>
        </w:rPr>
        <w:t>Эмоциональность</w:t>
      </w:r>
      <w:r w:rsidRPr="003D132E">
        <w:rPr>
          <w:sz w:val="28"/>
          <w:szCs w:val="28"/>
        </w:rPr>
        <w:t xml:space="preserve"> – выразительность мимики и пантомимики, умение передавать в позе, жестах разнообразную гамму чувств, исходя из музыки и содержания хореографической композиции (страх, радость, удивление, настороженность, восторг, тревогу, печаль и т.д.)</w:t>
      </w:r>
    </w:p>
    <w:p w:rsidR="0016640E" w:rsidRPr="003D132E" w:rsidRDefault="0016640E" w:rsidP="00EB458F">
      <w:pPr>
        <w:pStyle w:val="a3"/>
        <w:numPr>
          <w:ilvl w:val="0"/>
          <w:numId w:val="2"/>
        </w:numPr>
        <w:rPr>
          <w:sz w:val="28"/>
          <w:szCs w:val="28"/>
        </w:rPr>
      </w:pPr>
      <w:r w:rsidRPr="003D132E">
        <w:rPr>
          <w:i/>
          <w:sz w:val="28"/>
          <w:szCs w:val="28"/>
        </w:rPr>
        <w:t>Гибкость, пластичность</w:t>
      </w:r>
      <w:r w:rsidRPr="003D132E">
        <w:rPr>
          <w:sz w:val="28"/>
          <w:szCs w:val="28"/>
        </w:rPr>
        <w:t xml:space="preserve"> – мягкость, плавность и музыкальность движений рук, подвижность суставов, гибкость позвоночника, позволяющие исполнить несложные акробатические упражнения («рыбка», «</w:t>
      </w:r>
      <w:proofErr w:type="spellStart"/>
      <w:r w:rsidRPr="003D132E">
        <w:rPr>
          <w:sz w:val="28"/>
          <w:szCs w:val="28"/>
        </w:rPr>
        <w:t>полушпагат</w:t>
      </w:r>
      <w:proofErr w:type="spellEnd"/>
      <w:r w:rsidRPr="003D132E">
        <w:rPr>
          <w:sz w:val="28"/>
          <w:szCs w:val="28"/>
        </w:rPr>
        <w:t>», «лодочка», «мостик» и т.д.).</w:t>
      </w:r>
    </w:p>
    <w:p w:rsidR="0016640E" w:rsidRPr="003D132E" w:rsidRDefault="0016640E" w:rsidP="00EB458F">
      <w:pPr>
        <w:pStyle w:val="a3"/>
        <w:numPr>
          <w:ilvl w:val="0"/>
          <w:numId w:val="2"/>
        </w:numPr>
        <w:rPr>
          <w:sz w:val="28"/>
          <w:szCs w:val="28"/>
        </w:rPr>
      </w:pPr>
      <w:r w:rsidRPr="003D132E">
        <w:rPr>
          <w:i/>
          <w:sz w:val="28"/>
          <w:szCs w:val="28"/>
        </w:rPr>
        <w:t>Координация, ловкость движений</w:t>
      </w:r>
      <w:r w:rsidRPr="003D132E">
        <w:rPr>
          <w:sz w:val="28"/>
          <w:szCs w:val="28"/>
        </w:rPr>
        <w:t xml:space="preserve"> – точность исполнения упражнений, правильное сочетание движений рук и ног в танце.</w:t>
      </w:r>
    </w:p>
    <w:p w:rsidR="0016640E" w:rsidRPr="003D132E" w:rsidRDefault="0016640E" w:rsidP="00EB458F">
      <w:pPr>
        <w:pStyle w:val="a3"/>
        <w:numPr>
          <w:ilvl w:val="0"/>
          <w:numId w:val="2"/>
        </w:numPr>
        <w:rPr>
          <w:sz w:val="28"/>
          <w:szCs w:val="28"/>
        </w:rPr>
      </w:pPr>
      <w:r w:rsidRPr="003D132E">
        <w:rPr>
          <w:i/>
          <w:sz w:val="28"/>
          <w:szCs w:val="28"/>
        </w:rPr>
        <w:t>Творческие способности</w:t>
      </w:r>
      <w:r w:rsidRPr="003D132E">
        <w:rPr>
          <w:sz w:val="28"/>
          <w:szCs w:val="28"/>
        </w:rPr>
        <w:t xml:space="preserve"> – умение импровизировать под знакомую и незнакомую музыку на основе освоенных на занятиях движений.</w:t>
      </w:r>
    </w:p>
    <w:p w:rsidR="0016640E" w:rsidRPr="003D132E" w:rsidRDefault="0016640E" w:rsidP="00EB458F">
      <w:pPr>
        <w:pStyle w:val="a3"/>
        <w:numPr>
          <w:ilvl w:val="0"/>
          <w:numId w:val="2"/>
        </w:numPr>
        <w:rPr>
          <w:sz w:val="28"/>
          <w:szCs w:val="28"/>
        </w:rPr>
      </w:pPr>
      <w:r w:rsidRPr="003D132E">
        <w:rPr>
          <w:i/>
          <w:sz w:val="28"/>
          <w:szCs w:val="28"/>
        </w:rPr>
        <w:t>Внимание</w:t>
      </w:r>
      <w:r w:rsidRPr="003D132E">
        <w:rPr>
          <w:sz w:val="28"/>
          <w:szCs w:val="28"/>
        </w:rPr>
        <w:t xml:space="preserve"> – способность не отвлекаться от музыки и процесса движения (выполнять композиции самостоятельно, без подсказок).</w:t>
      </w:r>
    </w:p>
    <w:p w:rsidR="00A141FC" w:rsidRPr="003D132E" w:rsidRDefault="00A141FC" w:rsidP="00A141FC">
      <w:pPr>
        <w:pStyle w:val="a3"/>
        <w:numPr>
          <w:ilvl w:val="0"/>
          <w:numId w:val="2"/>
        </w:numPr>
        <w:rPr>
          <w:sz w:val="28"/>
          <w:szCs w:val="28"/>
        </w:rPr>
      </w:pPr>
      <w:r w:rsidRPr="003D132E">
        <w:rPr>
          <w:i/>
          <w:sz w:val="28"/>
          <w:szCs w:val="28"/>
        </w:rPr>
        <w:t>Память</w:t>
      </w:r>
      <w:r w:rsidRPr="003D132E">
        <w:rPr>
          <w:sz w:val="28"/>
          <w:szCs w:val="28"/>
        </w:rPr>
        <w:t xml:space="preserve"> – способность запоминать музыку и движения.</w:t>
      </w:r>
    </w:p>
    <w:p w:rsidR="002E6879" w:rsidRDefault="002E6879" w:rsidP="00A141FC">
      <w:pPr>
        <w:pStyle w:val="a3"/>
        <w:rPr>
          <w:b/>
          <w:sz w:val="32"/>
          <w:szCs w:val="32"/>
        </w:rPr>
      </w:pPr>
    </w:p>
    <w:p w:rsidR="002E6879" w:rsidRDefault="002E6879" w:rsidP="00A141FC">
      <w:pPr>
        <w:pStyle w:val="a3"/>
        <w:rPr>
          <w:b/>
          <w:sz w:val="32"/>
          <w:szCs w:val="32"/>
        </w:rPr>
      </w:pPr>
    </w:p>
    <w:p w:rsidR="002E6879" w:rsidRDefault="002E6879" w:rsidP="00A141FC">
      <w:pPr>
        <w:pStyle w:val="a3"/>
        <w:rPr>
          <w:b/>
          <w:sz w:val="32"/>
          <w:szCs w:val="32"/>
        </w:rPr>
      </w:pPr>
    </w:p>
    <w:p w:rsidR="00A141FC" w:rsidRPr="003D132E" w:rsidRDefault="00A141FC" w:rsidP="00A141FC">
      <w:pPr>
        <w:pStyle w:val="a3"/>
        <w:rPr>
          <w:b/>
          <w:sz w:val="32"/>
          <w:szCs w:val="32"/>
        </w:rPr>
      </w:pPr>
      <w:r w:rsidRPr="003D132E">
        <w:rPr>
          <w:b/>
          <w:sz w:val="32"/>
          <w:szCs w:val="32"/>
        </w:rPr>
        <w:lastRenderedPageBreak/>
        <w:t>Способы определения результативности программы:</w:t>
      </w:r>
    </w:p>
    <w:p w:rsidR="00055F64" w:rsidRPr="003D132E" w:rsidRDefault="00055F64" w:rsidP="008B49CE">
      <w:pPr>
        <w:pStyle w:val="a3"/>
        <w:rPr>
          <w:sz w:val="28"/>
          <w:szCs w:val="28"/>
        </w:rPr>
      </w:pPr>
    </w:p>
    <w:p w:rsidR="00055F64" w:rsidRPr="003D132E" w:rsidRDefault="00A141FC" w:rsidP="006E73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3D132E">
        <w:rPr>
          <w:sz w:val="28"/>
          <w:szCs w:val="28"/>
        </w:rPr>
        <w:t>Сольное и коллективное исполнение народных танцев (младшая и старшая группы);</w:t>
      </w:r>
    </w:p>
    <w:p w:rsidR="00A141FC" w:rsidRPr="003D132E" w:rsidRDefault="00A141FC" w:rsidP="006E73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3D132E">
        <w:rPr>
          <w:sz w:val="28"/>
          <w:szCs w:val="28"/>
        </w:rPr>
        <w:t>Выступления танцевального коллектива «</w:t>
      </w:r>
      <w:proofErr w:type="spellStart"/>
      <w:r w:rsidR="008B49CE" w:rsidRPr="003D132E">
        <w:rPr>
          <w:sz w:val="28"/>
          <w:szCs w:val="28"/>
        </w:rPr>
        <w:t>Топотушки</w:t>
      </w:r>
      <w:proofErr w:type="spellEnd"/>
      <w:r w:rsidRPr="003D132E">
        <w:rPr>
          <w:sz w:val="28"/>
          <w:szCs w:val="28"/>
        </w:rPr>
        <w:t xml:space="preserve">» на </w:t>
      </w:r>
      <w:r w:rsidR="008B49CE" w:rsidRPr="003D132E">
        <w:rPr>
          <w:sz w:val="28"/>
          <w:szCs w:val="28"/>
        </w:rPr>
        <w:t>до</w:t>
      </w:r>
      <w:r w:rsidRPr="003D132E">
        <w:rPr>
          <w:sz w:val="28"/>
          <w:szCs w:val="28"/>
        </w:rPr>
        <w:t>школьных</w:t>
      </w:r>
      <w:r w:rsidR="008B49CE" w:rsidRPr="003D132E">
        <w:rPr>
          <w:sz w:val="28"/>
          <w:szCs w:val="28"/>
        </w:rPr>
        <w:t xml:space="preserve"> утренниках</w:t>
      </w:r>
      <w:r w:rsidRPr="003D132E">
        <w:rPr>
          <w:sz w:val="28"/>
          <w:szCs w:val="28"/>
        </w:rPr>
        <w:t>, праздниках</w:t>
      </w:r>
      <w:r w:rsidR="008B49CE" w:rsidRPr="003D132E">
        <w:rPr>
          <w:sz w:val="28"/>
          <w:szCs w:val="28"/>
        </w:rPr>
        <w:t xml:space="preserve"> (День Независимости Казахстана, Новый Год, 8 марта, </w:t>
      </w:r>
      <w:proofErr w:type="spellStart"/>
      <w:r w:rsidR="008B49CE" w:rsidRPr="003D132E">
        <w:rPr>
          <w:sz w:val="28"/>
          <w:szCs w:val="28"/>
        </w:rPr>
        <w:t>Наурыз</w:t>
      </w:r>
      <w:proofErr w:type="spellEnd"/>
      <w:r w:rsidR="008B49CE" w:rsidRPr="003D132E">
        <w:rPr>
          <w:sz w:val="28"/>
          <w:szCs w:val="28"/>
        </w:rPr>
        <w:t>, 9 мая, 1 июня и т.д.)</w:t>
      </w:r>
      <w:r w:rsidRPr="003D132E">
        <w:rPr>
          <w:sz w:val="28"/>
          <w:szCs w:val="28"/>
        </w:rPr>
        <w:t>, участие в конкурсных программах.</w:t>
      </w:r>
    </w:p>
    <w:p w:rsidR="006E73A9" w:rsidRPr="003D132E" w:rsidRDefault="00A141FC" w:rsidP="006E73A9">
      <w:pPr>
        <w:pStyle w:val="a3"/>
        <w:rPr>
          <w:sz w:val="28"/>
          <w:szCs w:val="28"/>
        </w:rPr>
      </w:pPr>
      <w:r w:rsidRPr="003D132E">
        <w:rPr>
          <w:b/>
          <w:sz w:val="32"/>
          <w:szCs w:val="32"/>
        </w:rPr>
        <w:t>Формой подведения итогов</w:t>
      </w:r>
      <w:r w:rsidRPr="003D132E">
        <w:rPr>
          <w:sz w:val="28"/>
          <w:szCs w:val="28"/>
        </w:rPr>
        <w:t xml:space="preserve"> реализации данной дополнительной образовательной программы являются:</w:t>
      </w:r>
    </w:p>
    <w:p w:rsidR="00A141FC" w:rsidRPr="003D132E" w:rsidRDefault="00A141FC" w:rsidP="006E73A9">
      <w:pPr>
        <w:pStyle w:val="a3"/>
        <w:ind w:left="284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конкурсы на лучшее исполнение сольного и коллективного танца;</w:t>
      </w:r>
    </w:p>
    <w:p w:rsidR="00A141FC" w:rsidRPr="003D132E" w:rsidRDefault="00A141FC" w:rsidP="006E73A9">
      <w:pPr>
        <w:pStyle w:val="a3"/>
        <w:ind w:left="284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праздничные выступления (</w:t>
      </w:r>
      <w:r w:rsidR="009D03F4" w:rsidRPr="003D132E">
        <w:rPr>
          <w:rFonts w:cstheme="minorHAnsi"/>
          <w:sz w:val="28"/>
          <w:szCs w:val="28"/>
        </w:rPr>
        <w:t>«</w:t>
      </w:r>
      <w:r w:rsidRPr="003D132E">
        <w:rPr>
          <w:rFonts w:cstheme="minorHAnsi"/>
          <w:sz w:val="28"/>
          <w:szCs w:val="28"/>
        </w:rPr>
        <w:t>День знаний</w:t>
      </w:r>
      <w:r w:rsidR="009D03F4" w:rsidRPr="003D132E">
        <w:rPr>
          <w:rFonts w:cstheme="minorHAnsi"/>
          <w:sz w:val="28"/>
          <w:szCs w:val="28"/>
        </w:rPr>
        <w:t>»</w:t>
      </w:r>
      <w:r w:rsidRPr="003D132E">
        <w:rPr>
          <w:rFonts w:cstheme="minorHAnsi"/>
          <w:sz w:val="28"/>
          <w:szCs w:val="28"/>
        </w:rPr>
        <w:t>,</w:t>
      </w:r>
      <w:r w:rsidR="009D03F4" w:rsidRPr="003D132E">
        <w:rPr>
          <w:rFonts w:cstheme="minorHAnsi"/>
          <w:sz w:val="28"/>
          <w:szCs w:val="28"/>
        </w:rPr>
        <w:t xml:space="preserve"> «</w:t>
      </w:r>
      <w:r w:rsidRPr="003D132E">
        <w:rPr>
          <w:rFonts w:cstheme="minorHAnsi"/>
          <w:sz w:val="28"/>
          <w:szCs w:val="28"/>
        </w:rPr>
        <w:t>8 марта</w:t>
      </w:r>
      <w:r w:rsidR="009D03F4" w:rsidRPr="003D132E">
        <w:rPr>
          <w:rFonts w:cstheme="minorHAnsi"/>
          <w:sz w:val="28"/>
          <w:szCs w:val="28"/>
        </w:rPr>
        <w:t>»</w:t>
      </w:r>
      <w:r w:rsidRPr="003D132E">
        <w:rPr>
          <w:rFonts w:cstheme="minorHAnsi"/>
          <w:sz w:val="28"/>
          <w:szCs w:val="28"/>
        </w:rPr>
        <w:t>,</w:t>
      </w:r>
      <w:r w:rsidR="009D03F4" w:rsidRPr="003D132E">
        <w:rPr>
          <w:rFonts w:cstheme="minorHAnsi"/>
          <w:sz w:val="28"/>
          <w:szCs w:val="28"/>
        </w:rPr>
        <w:t xml:space="preserve"> «</w:t>
      </w:r>
      <w:r w:rsidRPr="003D132E">
        <w:rPr>
          <w:rFonts w:cstheme="minorHAnsi"/>
          <w:sz w:val="28"/>
          <w:szCs w:val="28"/>
        </w:rPr>
        <w:t>День пожилых людей</w:t>
      </w:r>
      <w:r w:rsidR="009D03F4" w:rsidRPr="003D132E">
        <w:rPr>
          <w:rFonts w:cstheme="minorHAnsi"/>
          <w:sz w:val="28"/>
          <w:szCs w:val="28"/>
        </w:rPr>
        <w:t>»</w:t>
      </w:r>
      <w:r w:rsidRPr="003D132E">
        <w:rPr>
          <w:rFonts w:cstheme="minorHAnsi"/>
          <w:sz w:val="28"/>
          <w:szCs w:val="28"/>
        </w:rPr>
        <w:t xml:space="preserve"> и </w:t>
      </w:r>
      <w:r w:rsidR="009D03F4" w:rsidRPr="003D132E">
        <w:rPr>
          <w:rFonts w:cstheme="minorHAnsi"/>
          <w:sz w:val="28"/>
          <w:szCs w:val="28"/>
        </w:rPr>
        <w:t xml:space="preserve"> </w:t>
      </w:r>
      <w:r w:rsidRPr="003D132E">
        <w:rPr>
          <w:rFonts w:cstheme="minorHAnsi"/>
          <w:sz w:val="28"/>
          <w:szCs w:val="28"/>
        </w:rPr>
        <w:t>т.д.);</w:t>
      </w:r>
    </w:p>
    <w:p w:rsidR="00A141FC" w:rsidRPr="003D132E" w:rsidRDefault="00A141FC" w:rsidP="006E73A9">
      <w:pPr>
        <w:pStyle w:val="a3"/>
        <w:ind w:left="284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фольклорные праздники (</w:t>
      </w:r>
      <w:r w:rsidR="009D03F4" w:rsidRPr="003D132E">
        <w:rPr>
          <w:rFonts w:cstheme="minorHAnsi"/>
          <w:sz w:val="28"/>
          <w:szCs w:val="28"/>
        </w:rPr>
        <w:t>«</w:t>
      </w:r>
      <w:r w:rsidRPr="003D132E">
        <w:rPr>
          <w:rFonts w:cstheme="minorHAnsi"/>
          <w:sz w:val="28"/>
          <w:szCs w:val="28"/>
        </w:rPr>
        <w:t>Масленица</w:t>
      </w:r>
      <w:r w:rsidR="009D03F4" w:rsidRPr="003D132E">
        <w:rPr>
          <w:rFonts w:cstheme="minorHAnsi"/>
          <w:sz w:val="28"/>
          <w:szCs w:val="28"/>
        </w:rPr>
        <w:t>»</w:t>
      </w:r>
      <w:r w:rsidRPr="003D132E">
        <w:rPr>
          <w:rFonts w:cstheme="minorHAnsi"/>
          <w:sz w:val="28"/>
          <w:szCs w:val="28"/>
        </w:rPr>
        <w:t xml:space="preserve"> и т.д.)</w:t>
      </w:r>
      <w:r w:rsidR="009D03F4" w:rsidRPr="003D132E">
        <w:rPr>
          <w:rFonts w:cstheme="minorHAnsi"/>
          <w:sz w:val="28"/>
          <w:szCs w:val="28"/>
        </w:rPr>
        <w:t>;</w:t>
      </w:r>
    </w:p>
    <w:p w:rsidR="00A141FC" w:rsidRPr="003D132E" w:rsidRDefault="00A141FC" w:rsidP="006E73A9">
      <w:pPr>
        <w:pStyle w:val="a3"/>
        <w:ind w:left="284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развлечения и досуги</w:t>
      </w:r>
      <w:r w:rsidR="009D03F4" w:rsidRPr="003D132E">
        <w:rPr>
          <w:rFonts w:cstheme="minorHAnsi"/>
          <w:sz w:val="28"/>
          <w:szCs w:val="28"/>
        </w:rPr>
        <w:t>;</w:t>
      </w:r>
    </w:p>
    <w:p w:rsidR="009D03F4" w:rsidRPr="003D132E" w:rsidRDefault="009D03F4" w:rsidP="006E73A9">
      <w:pPr>
        <w:pStyle w:val="a3"/>
        <w:ind w:left="284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отчётные концерты;</w:t>
      </w:r>
    </w:p>
    <w:p w:rsidR="00EB0FC4" w:rsidRPr="003D132E" w:rsidRDefault="009D03F4" w:rsidP="003D132E">
      <w:pPr>
        <w:pStyle w:val="a3"/>
        <w:ind w:left="284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▪  участие в смотрах, конкурсах, фестивале «В мире танца».</w:t>
      </w:r>
    </w:p>
    <w:p w:rsidR="009E1BF9" w:rsidRPr="002E6879" w:rsidRDefault="009E1BF9" w:rsidP="009E1BF9">
      <w:pPr>
        <w:spacing w:before="100" w:beforeAutospacing="1" w:after="100" w:afterAutospacing="1" w:line="240" w:lineRule="auto"/>
        <w:jc w:val="center"/>
        <w:divId w:val="1345935656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b/>
          <w:bCs/>
          <w:sz w:val="28"/>
          <w:szCs w:val="28"/>
          <w:lang w:eastAsia="ru-RU"/>
        </w:rPr>
        <w:t xml:space="preserve">Тематический план занятий кружка </w:t>
      </w:r>
      <w:r w:rsidR="002E6879" w:rsidRPr="002E6879">
        <w:rPr>
          <w:rFonts w:eastAsia="Times New Roman" w:cstheme="minorHAnsi"/>
          <w:b/>
          <w:bCs/>
          <w:sz w:val="28"/>
          <w:szCs w:val="28"/>
          <w:lang w:eastAsia="ru-RU"/>
        </w:rPr>
        <w:t>«</w:t>
      </w:r>
      <w:proofErr w:type="spellStart"/>
      <w:r w:rsidR="002E6879" w:rsidRPr="002E6879">
        <w:rPr>
          <w:rFonts w:eastAsia="Times New Roman" w:cstheme="minorHAnsi"/>
          <w:b/>
          <w:bCs/>
          <w:sz w:val="28"/>
          <w:szCs w:val="28"/>
          <w:lang w:eastAsia="ru-RU"/>
        </w:rPr>
        <w:t>Топотушки</w:t>
      </w:r>
      <w:proofErr w:type="spellEnd"/>
      <w:r w:rsidR="002E6879" w:rsidRPr="002E6879">
        <w:rPr>
          <w:rFonts w:eastAsia="Times New Roman" w:cstheme="minorHAnsi"/>
          <w:b/>
          <w:bCs/>
          <w:sz w:val="28"/>
          <w:szCs w:val="28"/>
          <w:lang w:eastAsia="ru-RU"/>
        </w:rPr>
        <w:t>»</w:t>
      </w:r>
    </w:p>
    <w:p w:rsidR="009E1BF9" w:rsidRPr="002E6879" w:rsidRDefault="009E1BF9" w:rsidP="009E1BF9">
      <w:pPr>
        <w:spacing w:before="100" w:beforeAutospacing="1" w:after="100" w:afterAutospacing="1" w:line="240" w:lineRule="auto"/>
        <w:jc w:val="center"/>
        <w:divId w:val="1345935656"/>
        <w:rPr>
          <w:rFonts w:ascii="Arial" w:eastAsia="Times New Roman" w:hAnsi="Arial" w:cs="Arial"/>
          <w:lang w:eastAsia="ru-RU"/>
        </w:rPr>
      </w:pPr>
      <w:r w:rsidRPr="002E6879">
        <w:rPr>
          <w:rFonts w:ascii="Times New Roman" w:eastAsia="Times New Roman" w:hAnsi="Times New Roman" w:cs="Times New Roman"/>
          <w:i/>
          <w:iCs/>
          <w:lang w:eastAsia="ru-RU"/>
        </w:rPr>
        <w:t>Старшая группа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1335"/>
        <w:gridCol w:w="2608"/>
        <w:gridCol w:w="3613"/>
        <w:gridCol w:w="2121"/>
      </w:tblGrid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2E687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</w:t>
            </w:r>
            <w:r w:rsidR="009E1BF9"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Виды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Репертуар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2E6879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Вводные упражнения: ходьба, бег.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Прыжковые движения: подскоки, прямой галоп.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Упражнения на построения и перестроения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Имитационные движения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Музыкальная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Координация движения рук и ног.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Уметь согласовывать свои движения с музыкой, передавать динамические оттенки.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Координация движений, ориентировка в пространстве.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Выполнять имитационные движения, передавая игровой образ.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творческого воображения, эмоциональности.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Марш Ф. Шуберт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“Игра в жмурки” Р. Шуман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“Цирковые лошадки”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“Юмореска” А. Дворжак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“Стирка”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“Тучи, молния, гром”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“Ворон” (п. и. п.)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1. Вводные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упражнения: ходьба с остановкой, приставным шагом, на пятках и носках.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Плясовые движения: хороводный, дробный шаг.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Имитационные движения (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рече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-двигательные упражнения)</w:t>
            </w:r>
          </w:p>
          <w:p w:rsidR="002E687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Танцевальные движения: дробный шаг, переменный шаг</w:t>
            </w:r>
            <w:r w:rsidR="002E6879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Музыкальная игра.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Развитие слухового внимания,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координации движений; различать динамические оттенки музыки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Выполнять различные плясовые движения.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Выполнять имитационные движения, передавая игровой образ; развитие эмоциональности.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Упражнять в плясовых движениях.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творческого воображения.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“Пойду ль я,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выйду ль я” (р.н.м.)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Ф. Шуберт “</w:t>
            </w:r>
            <w:r w:rsidR="002E6879"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Экосез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“Волынка” И.С. Баха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“Возле речки, возле моста” (р.н.м.)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“Колоть дрова”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“Ветер, дождь, пузыри” (без муз.)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“Под яблонькой”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Декабрь – 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1. Ходьба вперед, назад, с высоким подниманием колен.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Плясовые движения.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Пальчиковые игры “Танцы рук”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Пластические этюды “Ночное небо и звезды”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Массажная игра.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Учиться различать громкую и тихую музыку; развивать умение переключаться с одного вида движения на другой; учиться различать характер музыки.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Придумать пляску, комбинируя знакомые плясовые движения.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мелкой моторики, переключение с одного вида деятельности на другой.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творческой фантазии.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Расслабление мышц рук и ног.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Марш М.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Робер</w:t>
            </w:r>
            <w:proofErr w:type="spellEnd"/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Н. Римский-Корсаков “Золотой петушок” (фрагмент)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“Плясовая” А.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Лядов</w:t>
            </w:r>
            <w:proofErr w:type="spellEnd"/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“Веселые дети”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“Пять обезьянок”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“Улитка”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песня без слов. Муз. Ф.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Мендельсен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Зайкин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огород”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Февраль – 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1. Ходьба с ускорением и замедлением темпа.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2. Упражнения с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предметами (мячом, перекатывание мяча).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Музыкально-ритмичные композиции.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Пантомима.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Игра со словами.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Те же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у детей внимания, слушать музыку.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Развитие образного мышления, выразительности движений; формирование навыков кружения на месте на носках, способности к импровизации.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творческого воображения, пластики движений, эмоциональности; согласование движений с темпом.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Те же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Музыкально-ритмичные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“Мячик”,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“Волшебный цветок”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“Пирожки”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Анко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дранко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”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Апрель –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1. Ходьба под музыку в заданном темпе; смена ходьбы при смене темпа музыки.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Музыкально – ритмичные композиции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Упражнения на развитие мышц рук и ног (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ритмо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-речевые упражнения)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Танцы в стиле “Мюзикл”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Сюжетные танцы.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чувства музыкального темпа.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музыкальности, способности к импровизации, мягкости и плавности движений.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Отработка правильного дыхания, различные музыкальные фразы и их выполнение, плавный подъем рук. Развитие чувства ритма, слуха, речи.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эмоциональности, отработка элементов парного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Праздничные вечера, развлечения.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Упражнения с цветами Г. Гладкова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“Кот-царапка” Боромыковой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“Добрая фея”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“Плавный подъем рук”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“Ветер и эхо” сл.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Трик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– трак” (рус. фольклор)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“Смехота”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“Солнечный зайчик” муз.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Равоса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Нилссон</w:t>
            </w:r>
            <w:proofErr w:type="spellEnd"/>
          </w:p>
        </w:tc>
      </w:tr>
    </w:tbl>
    <w:p w:rsidR="009E1BF9" w:rsidRPr="002E6879" w:rsidRDefault="009E1BF9" w:rsidP="009E1BF9">
      <w:pPr>
        <w:spacing w:before="100" w:beforeAutospacing="1" w:after="100" w:afterAutospacing="1" w:line="240" w:lineRule="auto"/>
        <w:jc w:val="center"/>
        <w:divId w:val="1345935656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b/>
          <w:bCs/>
          <w:sz w:val="28"/>
          <w:szCs w:val="28"/>
          <w:lang w:eastAsia="ru-RU"/>
        </w:rPr>
        <w:t xml:space="preserve">Тематический план занятий кружка </w:t>
      </w:r>
      <w:r w:rsidR="002E6879" w:rsidRPr="002E6879">
        <w:rPr>
          <w:rFonts w:eastAsia="Times New Roman" w:cstheme="minorHAnsi"/>
          <w:b/>
          <w:bCs/>
          <w:sz w:val="28"/>
          <w:szCs w:val="28"/>
          <w:lang w:eastAsia="ru-RU"/>
        </w:rPr>
        <w:t>«</w:t>
      </w:r>
      <w:proofErr w:type="spellStart"/>
      <w:r w:rsidR="002E6879" w:rsidRPr="002E6879">
        <w:rPr>
          <w:rFonts w:eastAsia="Times New Roman" w:cstheme="minorHAnsi"/>
          <w:b/>
          <w:bCs/>
          <w:sz w:val="28"/>
          <w:szCs w:val="28"/>
          <w:lang w:eastAsia="ru-RU"/>
        </w:rPr>
        <w:t>Топотушки</w:t>
      </w:r>
      <w:proofErr w:type="spellEnd"/>
      <w:r w:rsidR="002E6879" w:rsidRPr="002E6879">
        <w:rPr>
          <w:rFonts w:eastAsia="Times New Roman" w:cstheme="minorHAnsi"/>
          <w:b/>
          <w:bCs/>
          <w:sz w:val="28"/>
          <w:szCs w:val="28"/>
          <w:lang w:eastAsia="ru-RU"/>
        </w:rPr>
        <w:t>»</w:t>
      </w:r>
    </w:p>
    <w:p w:rsidR="009E1BF9" w:rsidRPr="002E6879" w:rsidRDefault="002E6879" w:rsidP="009E1BF9">
      <w:pPr>
        <w:spacing w:before="100" w:beforeAutospacing="1" w:after="100" w:afterAutospacing="1" w:line="240" w:lineRule="auto"/>
        <w:jc w:val="center"/>
        <w:divId w:val="1345935656"/>
        <w:rPr>
          <w:rFonts w:ascii="Arial" w:eastAsia="Times New Roman" w:hAnsi="Arial" w:cs="Arial"/>
          <w:lang w:eastAsia="ru-RU"/>
        </w:rPr>
      </w:pPr>
      <w:r w:rsidRPr="002E6879">
        <w:rPr>
          <w:rFonts w:ascii="Times New Roman" w:eastAsia="Times New Roman" w:hAnsi="Times New Roman" w:cs="Times New Roman"/>
          <w:i/>
          <w:iCs/>
          <w:lang w:eastAsia="ru-RU"/>
        </w:rPr>
        <w:t>Старшая группа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1222"/>
        <w:gridCol w:w="2477"/>
        <w:gridCol w:w="14"/>
        <w:gridCol w:w="3384"/>
        <w:gridCol w:w="2580"/>
      </w:tblGrid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 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Виды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Репертуар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1. Ходьба (бодрый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шаг, спокойный; высокий шаг, шаг на носках, пружинистый)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Пальчиковая разминка “Танцы рук”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Музыкально-ритмичные композиции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Музыкальная игра.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Координация движений,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ориентировка в пространстве относительно друг друга.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мелкой моторики.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Формирование навыков ходьбы, исполнение ритмичных подскоков, развитие чувства ритма, координации движений.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танцевального творчества, импровизация внимания.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Марш “Вместе весело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шагать” В.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Шаинский</w:t>
            </w:r>
            <w:proofErr w:type="spellEnd"/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“Грустная песенка” П. Чайковский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“Домовой”, “Круглый кот”, “Лисичка-сестричка”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Марш “Вместе весело шагать” В.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Шаинский</w:t>
            </w:r>
            <w:proofErr w:type="spellEnd"/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“Запрещенное движение”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1.Упражнения (основные, шаг, бег, подскоки)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Музыкально-ритмичные композиции.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Музыкальные и пластические этюды.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Музыкальная игра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Научиться переключаться с одного ритма в другой.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музыкальности, умение координировать свои движения с музыкой; развитие чувства ритма, внимания, памяти.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творческого воображения, фантазии; самостоятельно создавать пластический образ.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музыкального слуха, выразительных движений, творческого воображения.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Марш “Щелкунчик”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Бег “Счастливое детство”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Марш “Утки”, “Скакалка”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“Цыплята” (азербайджанская народная песня)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“Красная шапочка” муз. А. Рыбникова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“Цветы спят” муз. Григ (Песня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Сольвейг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“Козочки и волк” (программа Буренина)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муз. из к/ф “Звуки музыки”.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1. Музыкальные движения, упражнения.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Образные упражнения под слово (поговорки)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3. Музыкально-ритмичные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композиции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Сюжетные танцы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Музыкальная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Развитие общей моторики, координация движений рук и ног.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творческого воображения; развитие эмоциональности.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Развитие чувства ритма, координации движений,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памяти, внимания; развитие способности к импровизации.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Научиться передавать характер музыки, двигаться легко, изящно, менять направление движений под музыкальные фразы.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Научиться согласовывать свои движения с характером музыки.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“Часы”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“Мы петрушки”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“Маляры”, “Кошка”, “Качели”, “Сапожок”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“Кот Леопольд” муз. Б. Савельева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“Три поросенка” Н. Ефремова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“Ни кола, ни двора”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Танец “Осенних листочков” муз. из к/ф “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Щербургские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зонтики”.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“Игра с султанами”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“Во саду ли в огороде” обр. Н. Римского-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Корсокого</w:t>
            </w:r>
            <w:proofErr w:type="spellEnd"/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русский народный танец “Барыня”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1. Упражнения на построение в шеренгу, колону.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Рече-двигательные упражнения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Музыкально-ритмичные композиции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Танцевальная импровизация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Музыкальная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Научиться изменять свои движения, согласуя их с формой музыкального произведения; переключаться с одного вида движений на другой.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Движение группой в заданном темпе; сопровождение движений вперед жестами и звуками; координация движений.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выразительных движений, формирование навыков кружения на подскоках, развитие памяти и внимания.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танцевального творчества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Согласовывать движения с музыкой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“Шествие кузнечиков”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С. Прокофьев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Экосез № 2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Ф. Шуберт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“Острова”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“Обезьянки”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“Мячик” муз. М. Минкова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“Снежинки” муз. Шопена (ноктюрн)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“Мячики и дети”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“Полька” Глинка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1. Упражнения на построение и перестроение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Музыкально-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ритмичные упражнения с перестроением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Сюжетно-образные движения, имитация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Танец сюжетный.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Хороводная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Свободно ориентироваться в пространстве; перестраиваться из положения “врассыпную” в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круг.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Тренировка направленности слуха, чувства ритма, координации движений рук и ног.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образности мышления, эмоциональности.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Научиться передавать ритм музыки хлопками, согласовывая свои движения рук и ног.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сообразительности, согласовывая свои движения с движениями партнеров, пением.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“К нам приходит Новый Год” В. Перчик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“Кто живет в лесу”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муз. И.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Манукян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“Хлопушки”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Кизевальтер</w:t>
            </w:r>
            <w:proofErr w:type="spellEnd"/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“Метелица”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1. Комплекс гимнастических упражнений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Упражнения с предметами (с мячами, с флажками)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Музыкально-ритмичные композиции.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Игры и хороводы.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ритмичности, точности движений.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мелкой моторики, эмоциональности.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выразительных движений, творческого воображения, способности к импровизации, быстроты реакции, координации движений.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Свободно ориентироваться в пространстве; передавать в связи с музыкой игровые образы; заканчивать движения с окончанием музыки.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Муз. Ф Шуберта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“Марш”, “Вальс”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Экосез №3, №4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Упражнения с мячами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“Как у наших у ворот” (р/н песня)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“Вальс” Глинки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Свиридов “Военный марш”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Кукляндия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” муз. П. Овсянникова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“Мячик” муз. М. Минкова.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“Мы военные” Л.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Сидельникова</w:t>
            </w:r>
            <w:proofErr w:type="spellEnd"/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хоровод “В лесу”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Музыкальная игра.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устойчивости внимания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“Запрещенное движение”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1. Упражнения (основные плясовые с элементами народных плясок).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2. Перестроения на основе танцевальных композиций (змейка,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воротики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, спираль).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Пляска – игра.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Парный танец.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Танец тройками.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Упражнения на расслабление.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Передавать в пластике музыкальный образ.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умения ориентироваться в пространстве.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Научиться различать две разнохарактерные части песни.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Разучивание. Развитие чувства ритма, координации движений, внимания, памяти.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Расслабление мышц рук и плечевого пояса по контрасту с напряжением.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“Полька” (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хорв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. н. м.)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“Гопак” (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укр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. н. м.)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“Русская плясовая” В. Золотарева.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Русские народные песни “У нас в округе”, “Милый мой хоровод”.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“Приглашение”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Гречаныки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” (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укр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н. п.)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“Кадриль”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Упражнения: “Силачи”, “Пушинки”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1. Упражнения основные, элементы плясок.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Музыкально-ритмичные упражнения.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Имитационные движения.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Танец тройками.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Расслабление.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Те же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Умение быстро перестраиваться в пространстве, развитие чувства ритма, быстроты реакции.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эмоциональности, раскрепощение мышц, развитие мелкой моторики.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Закрепление танцевальных композиций.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Полное расслабление мышц тела по контрасту с напряжением.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Те же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“Полька” муз.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Арскос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(болгар. пляс. мелодия)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“Лошадка”, “Жуки”, “Аист”, “Лягушка”.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“Кадриль”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“Отдых в тени”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“Загораем”</w:t>
            </w:r>
          </w:p>
        </w:tc>
      </w:tr>
      <w:tr w:rsidR="009E1BF9" w:rsidRPr="002E6879">
        <w:trPr>
          <w:divId w:val="134593565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1. Музыкально-ритмичные композиции.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2. Рече-двигательные упражнения.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3. Музыкально-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пластические этюды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4. Танцы сидя.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5. Танец игра.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Повторение разученных танцев, композиций.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Сопровождение речевого упражнения жестами и звуками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Развитие фантазии,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мышления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координации движения рук и ног.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Развитие чувства ритма, ориентировки в пространстве, коммуникативных качеств, способности к импровизации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“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Кукляндия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“Танец с султанчиками”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“Три поросенка”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“Вот взяла лисичка </w:t>
            </w: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скрипку”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“Два дружка – два петушка”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“Клоуны”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Конкан</w:t>
            </w:r>
            <w:proofErr w:type="spellEnd"/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“Дам </w:t>
            </w:r>
            <w:proofErr w:type="spellStart"/>
            <w:r w:rsidR="002E6879">
              <w:rPr>
                <w:rFonts w:eastAsia="Times New Roman" w:cstheme="minorHAnsi"/>
                <w:sz w:val="24"/>
                <w:szCs w:val="24"/>
                <w:lang w:eastAsia="ru-RU"/>
              </w:rPr>
              <w:t>д</w:t>
            </w:r>
            <w:r w:rsidR="002E6879"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оде</w:t>
            </w:r>
            <w:proofErr w:type="spellEnd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“Найди себе пару”</w:t>
            </w:r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муз М. </w:t>
            </w:r>
            <w:proofErr w:type="spellStart"/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Спадавеккла</w:t>
            </w:r>
            <w:proofErr w:type="spellEnd"/>
          </w:p>
          <w:p w:rsidR="009E1BF9" w:rsidRPr="002E6879" w:rsidRDefault="009E1BF9" w:rsidP="009E1B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6879">
              <w:rPr>
                <w:rFonts w:eastAsia="Times New Roman" w:cstheme="minorHAnsi"/>
                <w:sz w:val="24"/>
                <w:szCs w:val="24"/>
                <w:lang w:eastAsia="ru-RU"/>
              </w:rPr>
              <w:t>“Добрый жук”</w:t>
            </w:r>
          </w:p>
        </w:tc>
      </w:tr>
    </w:tbl>
    <w:p w:rsidR="002E6879" w:rsidRDefault="002E6879" w:rsidP="00A53F17">
      <w:pPr>
        <w:pStyle w:val="a3"/>
        <w:jc w:val="center"/>
        <w:rPr>
          <w:b/>
          <w:sz w:val="36"/>
          <w:szCs w:val="36"/>
        </w:rPr>
      </w:pPr>
    </w:p>
    <w:p w:rsidR="00A53F17" w:rsidRPr="003D132E" w:rsidRDefault="00A53F17" w:rsidP="00A53F17">
      <w:pPr>
        <w:pStyle w:val="a3"/>
        <w:jc w:val="center"/>
        <w:rPr>
          <w:b/>
          <w:sz w:val="36"/>
          <w:szCs w:val="36"/>
        </w:rPr>
      </w:pPr>
      <w:r w:rsidRPr="003D132E">
        <w:rPr>
          <w:b/>
          <w:sz w:val="36"/>
          <w:szCs w:val="36"/>
        </w:rPr>
        <w:t>Методическое обеспечение</w:t>
      </w:r>
    </w:p>
    <w:p w:rsidR="007466A3" w:rsidRPr="003D132E" w:rsidRDefault="007466A3" w:rsidP="00A53F17">
      <w:pPr>
        <w:pStyle w:val="a3"/>
        <w:jc w:val="center"/>
        <w:rPr>
          <w:b/>
          <w:sz w:val="36"/>
          <w:szCs w:val="36"/>
        </w:rPr>
      </w:pPr>
    </w:p>
    <w:p w:rsidR="00A53F17" w:rsidRPr="003D132E" w:rsidRDefault="00A53F17" w:rsidP="00A53F17">
      <w:pPr>
        <w:pStyle w:val="a3"/>
        <w:rPr>
          <w:rFonts w:cstheme="minorHAnsi"/>
          <w:b/>
          <w:sz w:val="32"/>
          <w:szCs w:val="32"/>
        </w:rPr>
      </w:pPr>
      <w:r w:rsidRPr="003D132E">
        <w:rPr>
          <w:rFonts w:cstheme="minorHAnsi"/>
          <w:b/>
          <w:sz w:val="32"/>
          <w:szCs w:val="32"/>
        </w:rPr>
        <w:t>▪  Примерный репертуар</w:t>
      </w:r>
      <w:r w:rsidR="006C19A7" w:rsidRPr="003D132E">
        <w:rPr>
          <w:rFonts w:cstheme="minorHAnsi"/>
          <w:b/>
          <w:sz w:val="32"/>
          <w:szCs w:val="32"/>
        </w:rPr>
        <w:t>.</w:t>
      </w:r>
    </w:p>
    <w:p w:rsidR="00A86644" w:rsidRPr="003D132E" w:rsidRDefault="00A86644" w:rsidP="00A53F17">
      <w:pPr>
        <w:pStyle w:val="a3"/>
        <w:rPr>
          <w:rFonts w:cstheme="minorHAnsi"/>
          <w:sz w:val="28"/>
          <w:szCs w:val="28"/>
        </w:rPr>
      </w:pPr>
    </w:p>
    <w:p w:rsidR="00A3216A" w:rsidRPr="003D132E" w:rsidRDefault="00A86644" w:rsidP="00A3216A">
      <w:pPr>
        <w:pStyle w:val="a3"/>
        <w:tabs>
          <w:tab w:val="left" w:pos="5715"/>
        </w:tabs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Танцевальная композиция «</w:t>
      </w:r>
      <w:r w:rsidR="00FC583F" w:rsidRPr="003D132E">
        <w:rPr>
          <w:rFonts w:cstheme="minorHAnsi"/>
          <w:sz w:val="28"/>
          <w:szCs w:val="28"/>
        </w:rPr>
        <w:t>С веерами</w:t>
      </w:r>
      <w:r w:rsidRPr="003D132E">
        <w:rPr>
          <w:rFonts w:cstheme="minorHAnsi"/>
          <w:sz w:val="28"/>
          <w:szCs w:val="28"/>
        </w:rPr>
        <w:t>»,</w:t>
      </w:r>
      <w:r w:rsidR="00A3216A" w:rsidRPr="003D132E">
        <w:rPr>
          <w:rFonts w:cstheme="minorHAnsi"/>
          <w:sz w:val="28"/>
          <w:szCs w:val="28"/>
        </w:rPr>
        <w:tab/>
      </w:r>
    </w:p>
    <w:p w:rsidR="00A86644" w:rsidRPr="003D132E" w:rsidRDefault="00A86644" w:rsidP="00A3216A">
      <w:pPr>
        <w:pStyle w:val="a3"/>
        <w:tabs>
          <w:tab w:val="left" w:pos="5715"/>
        </w:tabs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Шуточный танец,</w:t>
      </w:r>
      <w:r w:rsidR="00A3216A" w:rsidRPr="003D132E">
        <w:rPr>
          <w:rFonts w:cstheme="minorHAnsi"/>
          <w:sz w:val="28"/>
          <w:szCs w:val="28"/>
        </w:rPr>
        <w:t xml:space="preserve">                            </w:t>
      </w:r>
      <w:r w:rsidR="007466A3" w:rsidRPr="003D132E">
        <w:rPr>
          <w:rFonts w:cstheme="minorHAnsi"/>
          <w:sz w:val="28"/>
          <w:szCs w:val="28"/>
        </w:rPr>
        <w:t xml:space="preserve">  </w:t>
      </w:r>
      <w:r w:rsidR="00FC583F" w:rsidRPr="003D132E">
        <w:rPr>
          <w:rFonts w:cstheme="minorHAnsi"/>
          <w:sz w:val="28"/>
          <w:szCs w:val="28"/>
        </w:rPr>
        <w:t xml:space="preserve">                        </w:t>
      </w:r>
    </w:p>
    <w:p w:rsidR="00A3216A" w:rsidRPr="003D132E" w:rsidRDefault="007466A3" w:rsidP="007466A3">
      <w:pPr>
        <w:pStyle w:val="a3"/>
        <w:tabs>
          <w:tab w:val="center" w:pos="4961"/>
        </w:tabs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«</w:t>
      </w:r>
      <w:r w:rsidR="00FC583F" w:rsidRPr="003D132E">
        <w:rPr>
          <w:rFonts w:cstheme="minorHAnsi"/>
          <w:sz w:val="28"/>
          <w:szCs w:val="28"/>
        </w:rPr>
        <w:t>Русская полька</w:t>
      </w:r>
      <w:r w:rsidRPr="003D132E">
        <w:rPr>
          <w:rFonts w:cstheme="minorHAnsi"/>
          <w:sz w:val="28"/>
          <w:szCs w:val="28"/>
        </w:rPr>
        <w:t>»,</w:t>
      </w:r>
      <w:r w:rsidRPr="003D132E">
        <w:rPr>
          <w:rFonts w:cstheme="minorHAnsi"/>
          <w:sz w:val="28"/>
          <w:szCs w:val="28"/>
        </w:rPr>
        <w:tab/>
        <w:t xml:space="preserve">                                            </w:t>
      </w:r>
      <w:r w:rsidR="00FC583F" w:rsidRPr="003D132E">
        <w:rPr>
          <w:rFonts w:cstheme="minorHAnsi"/>
          <w:sz w:val="28"/>
          <w:szCs w:val="28"/>
        </w:rPr>
        <w:t xml:space="preserve">         </w:t>
      </w:r>
    </w:p>
    <w:p w:rsidR="00FC583F" w:rsidRPr="003D132E" w:rsidRDefault="007466A3" w:rsidP="007466A3">
      <w:pPr>
        <w:pStyle w:val="a3"/>
        <w:tabs>
          <w:tab w:val="left" w:pos="5535"/>
        </w:tabs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Плясовая «</w:t>
      </w:r>
      <w:r w:rsidR="00FC583F" w:rsidRPr="003D132E">
        <w:rPr>
          <w:rFonts w:cstheme="minorHAnsi"/>
          <w:sz w:val="28"/>
          <w:szCs w:val="28"/>
        </w:rPr>
        <w:t>Украинский танец</w:t>
      </w:r>
      <w:r w:rsidRPr="003D132E">
        <w:rPr>
          <w:rFonts w:cstheme="minorHAnsi"/>
          <w:sz w:val="28"/>
          <w:szCs w:val="28"/>
        </w:rPr>
        <w:t>»,</w:t>
      </w:r>
      <w:r w:rsidRPr="003D132E">
        <w:rPr>
          <w:rFonts w:cstheme="minorHAnsi"/>
          <w:sz w:val="28"/>
          <w:szCs w:val="28"/>
        </w:rPr>
        <w:tab/>
      </w:r>
    </w:p>
    <w:p w:rsidR="00FC583F" w:rsidRPr="003D132E" w:rsidRDefault="00FC583F" w:rsidP="007466A3">
      <w:pPr>
        <w:pStyle w:val="a3"/>
        <w:tabs>
          <w:tab w:val="left" w:pos="5535"/>
        </w:tabs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>Танец</w:t>
      </w:r>
      <w:r w:rsidR="007466A3" w:rsidRPr="003D132E">
        <w:rPr>
          <w:rFonts w:cstheme="minorHAnsi"/>
          <w:sz w:val="28"/>
          <w:szCs w:val="28"/>
        </w:rPr>
        <w:t xml:space="preserve"> «</w:t>
      </w:r>
      <w:r w:rsidRPr="003D132E">
        <w:rPr>
          <w:rFonts w:cstheme="minorHAnsi"/>
          <w:sz w:val="28"/>
          <w:szCs w:val="28"/>
          <w:lang w:val="kk-KZ"/>
        </w:rPr>
        <w:t>Қара жорға</w:t>
      </w:r>
      <w:r w:rsidR="007466A3" w:rsidRPr="003D132E">
        <w:rPr>
          <w:rFonts w:cstheme="minorHAnsi"/>
          <w:sz w:val="28"/>
          <w:szCs w:val="28"/>
        </w:rPr>
        <w:t>»,</w:t>
      </w:r>
      <w:r w:rsidR="007466A3" w:rsidRPr="003D132E">
        <w:rPr>
          <w:rFonts w:cstheme="minorHAnsi"/>
          <w:sz w:val="28"/>
          <w:szCs w:val="28"/>
        </w:rPr>
        <w:tab/>
      </w:r>
    </w:p>
    <w:p w:rsidR="007466A3" w:rsidRPr="003D132E" w:rsidRDefault="00FC583F" w:rsidP="007466A3">
      <w:pPr>
        <w:pStyle w:val="a3"/>
        <w:tabs>
          <w:tab w:val="left" w:pos="5535"/>
        </w:tabs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  <w:lang w:val="kk-KZ"/>
        </w:rPr>
        <w:t>Цыганский танец</w:t>
      </w:r>
      <w:r w:rsidR="007466A3" w:rsidRPr="003D132E">
        <w:rPr>
          <w:rFonts w:cstheme="minorHAnsi"/>
          <w:sz w:val="28"/>
          <w:szCs w:val="28"/>
        </w:rPr>
        <w:t>,</w:t>
      </w:r>
      <w:r w:rsidR="007466A3" w:rsidRPr="003D132E">
        <w:rPr>
          <w:rFonts w:cstheme="minorHAnsi"/>
          <w:sz w:val="28"/>
          <w:szCs w:val="28"/>
        </w:rPr>
        <w:tab/>
      </w:r>
    </w:p>
    <w:p w:rsidR="007466A3" w:rsidRPr="003D132E" w:rsidRDefault="007466A3" w:rsidP="007466A3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>«Весёлая кадриль»,</w:t>
      </w:r>
    </w:p>
    <w:p w:rsidR="007466A3" w:rsidRPr="003D132E" w:rsidRDefault="007466A3" w:rsidP="007466A3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>Танец с платочками,</w:t>
      </w:r>
    </w:p>
    <w:p w:rsidR="00FC583F" w:rsidRPr="003D132E" w:rsidRDefault="007466A3" w:rsidP="007466A3">
      <w:pPr>
        <w:pStyle w:val="a3"/>
        <w:tabs>
          <w:tab w:val="left" w:pos="5580"/>
        </w:tabs>
        <w:rPr>
          <w:sz w:val="28"/>
          <w:szCs w:val="28"/>
        </w:rPr>
      </w:pPr>
      <w:r w:rsidRPr="003D132E">
        <w:rPr>
          <w:sz w:val="28"/>
          <w:szCs w:val="28"/>
        </w:rPr>
        <w:t xml:space="preserve">Кадриль «Течёт ручей», </w:t>
      </w:r>
      <w:r w:rsidRPr="003D132E">
        <w:rPr>
          <w:sz w:val="28"/>
          <w:szCs w:val="28"/>
        </w:rPr>
        <w:tab/>
      </w:r>
    </w:p>
    <w:p w:rsidR="00FC583F" w:rsidRPr="003D132E" w:rsidRDefault="00FC583F" w:rsidP="007466A3">
      <w:pPr>
        <w:pStyle w:val="a3"/>
        <w:tabs>
          <w:tab w:val="left" w:pos="5580"/>
        </w:tabs>
        <w:rPr>
          <w:sz w:val="28"/>
          <w:szCs w:val="28"/>
          <w:lang w:val="kk-KZ"/>
        </w:rPr>
      </w:pPr>
      <w:r w:rsidRPr="003D132E">
        <w:rPr>
          <w:sz w:val="28"/>
          <w:szCs w:val="28"/>
          <w:lang w:val="kk-KZ"/>
        </w:rPr>
        <w:t>Восточный танец,</w:t>
      </w:r>
    </w:p>
    <w:p w:rsidR="005F1904" w:rsidRPr="003D132E" w:rsidRDefault="00FC583F" w:rsidP="007466A3">
      <w:pPr>
        <w:pStyle w:val="a3"/>
        <w:tabs>
          <w:tab w:val="left" w:pos="5580"/>
        </w:tabs>
        <w:rPr>
          <w:sz w:val="28"/>
          <w:szCs w:val="28"/>
          <w:lang w:val="kk-KZ"/>
        </w:rPr>
      </w:pPr>
      <w:r w:rsidRPr="003D132E">
        <w:rPr>
          <w:sz w:val="28"/>
          <w:szCs w:val="28"/>
          <w:lang w:val="kk-KZ"/>
        </w:rPr>
        <w:t>Танец «Камажай»</w:t>
      </w:r>
    </w:p>
    <w:p w:rsidR="006C19A7" w:rsidRPr="003D132E" w:rsidRDefault="005F1904" w:rsidP="007466A3">
      <w:pPr>
        <w:pStyle w:val="a3"/>
        <w:tabs>
          <w:tab w:val="left" w:pos="5580"/>
        </w:tabs>
        <w:rPr>
          <w:sz w:val="28"/>
          <w:szCs w:val="28"/>
        </w:rPr>
      </w:pPr>
      <w:r w:rsidRPr="003D132E">
        <w:rPr>
          <w:sz w:val="28"/>
          <w:szCs w:val="28"/>
          <w:lang w:val="kk-KZ"/>
        </w:rPr>
        <w:t>Танец «Солнечные лучики»</w:t>
      </w:r>
      <w:r w:rsidR="007466A3" w:rsidRPr="003D132E">
        <w:rPr>
          <w:sz w:val="28"/>
          <w:szCs w:val="28"/>
        </w:rPr>
        <w:tab/>
      </w:r>
    </w:p>
    <w:p w:rsidR="006C19A7" w:rsidRPr="003D132E" w:rsidRDefault="006C19A7" w:rsidP="006C19A7">
      <w:pPr>
        <w:pStyle w:val="a3"/>
        <w:tabs>
          <w:tab w:val="left" w:pos="5580"/>
        </w:tabs>
        <w:jc w:val="center"/>
        <w:rPr>
          <w:sz w:val="28"/>
          <w:szCs w:val="28"/>
        </w:rPr>
      </w:pPr>
    </w:p>
    <w:p w:rsidR="006C19A7" w:rsidRPr="003D132E" w:rsidRDefault="006C19A7" w:rsidP="006C19A7">
      <w:pPr>
        <w:pStyle w:val="a3"/>
        <w:rPr>
          <w:rFonts w:cstheme="minorHAnsi"/>
          <w:b/>
          <w:sz w:val="32"/>
          <w:szCs w:val="32"/>
        </w:rPr>
      </w:pPr>
      <w:r w:rsidRPr="003D132E">
        <w:rPr>
          <w:rFonts w:cstheme="minorHAnsi"/>
          <w:b/>
          <w:sz w:val="32"/>
          <w:szCs w:val="32"/>
        </w:rPr>
        <w:t>▪  Игры на развитие музыкального слуха и ритма.</w:t>
      </w:r>
    </w:p>
    <w:p w:rsidR="009464D2" w:rsidRPr="003D132E" w:rsidRDefault="009464D2" w:rsidP="006C19A7">
      <w:pPr>
        <w:pStyle w:val="a3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    На развитие чувства ритма.</w:t>
      </w:r>
    </w:p>
    <w:p w:rsidR="009464D2" w:rsidRPr="003D132E" w:rsidRDefault="009464D2" w:rsidP="006C19A7">
      <w:pPr>
        <w:pStyle w:val="a3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    На развитие памяти и слуха.</w:t>
      </w:r>
    </w:p>
    <w:p w:rsidR="009464D2" w:rsidRPr="003D132E" w:rsidRDefault="009464D2" w:rsidP="006C19A7">
      <w:pPr>
        <w:pStyle w:val="a3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    Игры с палочками.</w:t>
      </w:r>
    </w:p>
    <w:p w:rsidR="009464D2" w:rsidRPr="003D132E" w:rsidRDefault="009464D2" w:rsidP="006C19A7">
      <w:pPr>
        <w:pStyle w:val="a3"/>
        <w:rPr>
          <w:rFonts w:cstheme="minorHAnsi"/>
          <w:sz w:val="28"/>
          <w:szCs w:val="28"/>
        </w:rPr>
      </w:pPr>
      <w:r w:rsidRPr="003D132E">
        <w:rPr>
          <w:rFonts w:cstheme="minorHAnsi"/>
          <w:sz w:val="28"/>
          <w:szCs w:val="28"/>
        </w:rPr>
        <w:t xml:space="preserve">    Танцевальные игры.</w:t>
      </w:r>
    </w:p>
    <w:p w:rsidR="00CB03B1" w:rsidRPr="003D132E" w:rsidRDefault="00CB03B1" w:rsidP="00CB03B1">
      <w:pPr>
        <w:pStyle w:val="a3"/>
        <w:rPr>
          <w:rFonts w:cstheme="minorHAnsi"/>
          <w:b/>
          <w:sz w:val="32"/>
          <w:szCs w:val="32"/>
        </w:rPr>
      </w:pPr>
      <w:r w:rsidRPr="003D132E">
        <w:rPr>
          <w:rFonts w:cstheme="minorHAnsi"/>
          <w:b/>
          <w:sz w:val="32"/>
          <w:szCs w:val="32"/>
        </w:rPr>
        <w:t xml:space="preserve">      </w:t>
      </w:r>
    </w:p>
    <w:p w:rsidR="00CB03B1" w:rsidRPr="003D132E" w:rsidRDefault="00CB03B1" w:rsidP="00CB03B1">
      <w:pPr>
        <w:pStyle w:val="a3"/>
        <w:rPr>
          <w:rFonts w:cstheme="minorHAnsi"/>
          <w:b/>
          <w:sz w:val="32"/>
          <w:szCs w:val="32"/>
        </w:rPr>
      </w:pPr>
      <w:r w:rsidRPr="003D132E">
        <w:rPr>
          <w:rFonts w:cstheme="minorHAnsi"/>
          <w:b/>
          <w:sz w:val="32"/>
          <w:szCs w:val="32"/>
        </w:rPr>
        <w:t>▪  Казахские народные праздники.</w:t>
      </w:r>
    </w:p>
    <w:p w:rsidR="00CB03B1" w:rsidRPr="003D132E" w:rsidRDefault="00CB03B1" w:rsidP="00CB03B1">
      <w:pPr>
        <w:pStyle w:val="a3"/>
        <w:rPr>
          <w:rFonts w:cstheme="minorHAnsi"/>
          <w:sz w:val="32"/>
          <w:szCs w:val="32"/>
        </w:rPr>
      </w:pPr>
      <w:proofErr w:type="spellStart"/>
      <w:r w:rsidRPr="003D132E">
        <w:rPr>
          <w:rFonts w:cstheme="minorHAnsi"/>
          <w:sz w:val="32"/>
          <w:szCs w:val="32"/>
        </w:rPr>
        <w:t>Наурыз</w:t>
      </w:r>
      <w:proofErr w:type="spellEnd"/>
      <w:r w:rsidRPr="003D132E">
        <w:rPr>
          <w:rFonts w:cstheme="minorHAnsi"/>
          <w:sz w:val="32"/>
          <w:szCs w:val="32"/>
        </w:rPr>
        <w:t>.</w:t>
      </w:r>
    </w:p>
    <w:p w:rsidR="00CB03B1" w:rsidRDefault="00CB03B1" w:rsidP="00CB03B1">
      <w:pPr>
        <w:pStyle w:val="a3"/>
        <w:rPr>
          <w:rFonts w:cstheme="minorHAnsi"/>
          <w:sz w:val="32"/>
          <w:szCs w:val="32"/>
        </w:rPr>
      </w:pPr>
      <w:r w:rsidRPr="003D132E">
        <w:rPr>
          <w:rFonts w:cstheme="minorHAnsi"/>
          <w:sz w:val="32"/>
          <w:szCs w:val="32"/>
        </w:rPr>
        <w:t xml:space="preserve">День </w:t>
      </w:r>
      <w:r>
        <w:rPr>
          <w:rFonts w:cstheme="minorHAnsi"/>
          <w:sz w:val="32"/>
          <w:szCs w:val="32"/>
        </w:rPr>
        <w:t>республики.</w:t>
      </w:r>
    </w:p>
    <w:p w:rsidR="00CB03B1" w:rsidRDefault="00CB03B1" w:rsidP="00CB03B1">
      <w:pPr>
        <w:pStyle w:val="a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День независимости.</w:t>
      </w:r>
    </w:p>
    <w:p w:rsidR="00CB03B1" w:rsidRDefault="00CB03B1" w:rsidP="00CB03B1">
      <w:pPr>
        <w:pStyle w:val="a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День языков.</w:t>
      </w:r>
    </w:p>
    <w:p w:rsidR="00CB03B1" w:rsidRDefault="00CB03B1" w:rsidP="00CB03B1">
      <w:pPr>
        <w:pStyle w:val="a3"/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Айтыс</w:t>
      </w:r>
      <w:proofErr w:type="spellEnd"/>
      <w:r>
        <w:rPr>
          <w:rFonts w:cstheme="minorHAnsi"/>
          <w:sz w:val="32"/>
          <w:szCs w:val="32"/>
        </w:rPr>
        <w:t>.</w:t>
      </w:r>
    </w:p>
    <w:p w:rsidR="00CB03B1" w:rsidRPr="003D132E" w:rsidRDefault="00CB03B1" w:rsidP="006C19A7">
      <w:pPr>
        <w:pStyle w:val="a3"/>
        <w:rPr>
          <w:rFonts w:cstheme="minorHAnsi"/>
          <w:b/>
          <w:sz w:val="32"/>
          <w:szCs w:val="32"/>
        </w:rPr>
      </w:pPr>
    </w:p>
    <w:p w:rsidR="00B40A1A" w:rsidRPr="003D132E" w:rsidRDefault="00B40A1A" w:rsidP="00CB03B1">
      <w:pPr>
        <w:pStyle w:val="a3"/>
        <w:rPr>
          <w:rFonts w:cstheme="minorHAnsi"/>
          <w:b/>
          <w:sz w:val="32"/>
          <w:szCs w:val="32"/>
        </w:rPr>
      </w:pPr>
      <w:r w:rsidRPr="003D132E">
        <w:rPr>
          <w:rFonts w:cstheme="minorHAnsi"/>
          <w:b/>
          <w:sz w:val="32"/>
          <w:szCs w:val="32"/>
        </w:rPr>
        <w:t>▪  Р</w:t>
      </w:r>
      <w:r w:rsidR="00DE25BB" w:rsidRPr="003D132E">
        <w:rPr>
          <w:rFonts w:cstheme="minorHAnsi"/>
          <w:b/>
          <w:sz w:val="32"/>
          <w:szCs w:val="32"/>
        </w:rPr>
        <w:t>усские народные праздники.</w:t>
      </w:r>
    </w:p>
    <w:p w:rsidR="00DE25BB" w:rsidRPr="003D132E" w:rsidRDefault="00DE25BB" w:rsidP="00CB03B1">
      <w:pPr>
        <w:pStyle w:val="a3"/>
        <w:rPr>
          <w:rFonts w:cstheme="minorHAnsi"/>
          <w:sz w:val="32"/>
          <w:szCs w:val="32"/>
        </w:rPr>
      </w:pPr>
      <w:r w:rsidRPr="003D132E">
        <w:rPr>
          <w:rFonts w:cstheme="minorHAnsi"/>
          <w:sz w:val="32"/>
          <w:szCs w:val="32"/>
        </w:rPr>
        <w:t>Пасха</w:t>
      </w:r>
      <w:r w:rsidR="009464D2" w:rsidRPr="003D132E">
        <w:rPr>
          <w:rFonts w:cstheme="minorHAnsi"/>
          <w:sz w:val="32"/>
          <w:szCs w:val="32"/>
        </w:rPr>
        <w:t>.</w:t>
      </w:r>
    </w:p>
    <w:p w:rsidR="00DE25BB" w:rsidRPr="003D132E" w:rsidRDefault="00DE25BB" w:rsidP="00CB03B1">
      <w:pPr>
        <w:pStyle w:val="a3"/>
        <w:rPr>
          <w:rFonts w:cstheme="minorHAnsi"/>
          <w:sz w:val="32"/>
          <w:szCs w:val="32"/>
        </w:rPr>
      </w:pPr>
      <w:r w:rsidRPr="003D132E">
        <w:rPr>
          <w:rFonts w:cstheme="minorHAnsi"/>
          <w:sz w:val="32"/>
          <w:szCs w:val="32"/>
        </w:rPr>
        <w:t>Рождество.</w:t>
      </w:r>
    </w:p>
    <w:p w:rsidR="00DE25BB" w:rsidRPr="003D132E" w:rsidRDefault="00DE25BB" w:rsidP="00CB03B1">
      <w:pPr>
        <w:pStyle w:val="a3"/>
        <w:rPr>
          <w:rFonts w:cstheme="minorHAnsi"/>
          <w:sz w:val="32"/>
          <w:szCs w:val="32"/>
        </w:rPr>
      </w:pPr>
      <w:r w:rsidRPr="003D132E">
        <w:rPr>
          <w:rFonts w:cstheme="minorHAnsi"/>
          <w:sz w:val="32"/>
          <w:szCs w:val="32"/>
        </w:rPr>
        <w:t>Новый год.</w:t>
      </w:r>
    </w:p>
    <w:p w:rsidR="00DE25BB" w:rsidRPr="003D132E" w:rsidRDefault="00DE25BB" w:rsidP="00CB03B1">
      <w:pPr>
        <w:pStyle w:val="a3"/>
        <w:rPr>
          <w:rFonts w:cstheme="minorHAnsi"/>
          <w:sz w:val="32"/>
          <w:szCs w:val="32"/>
        </w:rPr>
      </w:pPr>
      <w:r w:rsidRPr="003D132E">
        <w:rPr>
          <w:rFonts w:cstheme="minorHAnsi"/>
          <w:sz w:val="32"/>
          <w:szCs w:val="32"/>
        </w:rPr>
        <w:t>Масленица.</w:t>
      </w:r>
    </w:p>
    <w:p w:rsidR="00CB03B1" w:rsidRPr="00CB03B1" w:rsidRDefault="00B40A1A" w:rsidP="00CB03B1">
      <w:pPr>
        <w:pStyle w:val="a3"/>
        <w:rPr>
          <w:rFonts w:cstheme="minorHAnsi"/>
          <w:b/>
          <w:sz w:val="32"/>
          <w:szCs w:val="32"/>
        </w:rPr>
      </w:pPr>
      <w:r w:rsidRPr="003D132E">
        <w:rPr>
          <w:rFonts w:cstheme="minorHAnsi"/>
          <w:b/>
          <w:sz w:val="32"/>
          <w:szCs w:val="32"/>
        </w:rPr>
        <w:t xml:space="preserve">    </w:t>
      </w:r>
    </w:p>
    <w:p w:rsidR="009464D2" w:rsidRPr="003D132E" w:rsidRDefault="009464D2" w:rsidP="009464D2">
      <w:pPr>
        <w:pStyle w:val="a3"/>
        <w:rPr>
          <w:rFonts w:cstheme="minorHAnsi"/>
          <w:b/>
          <w:sz w:val="32"/>
          <w:szCs w:val="32"/>
        </w:rPr>
      </w:pPr>
      <w:r w:rsidRPr="003D132E">
        <w:rPr>
          <w:rFonts w:cstheme="minorHAnsi"/>
          <w:b/>
          <w:sz w:val="32"/>
          <w:szCs w:val="32"/>
        </w:rPr>
        <w:t>▪  Дополнительное обеспечение:</w:t>
      </w:r>
    </w:p>
    <w:p w:rsidR="00DE25BB" w:rsidRPr="003D132E" w:rsidRDefault="00DE25BB" w:rsidP="00DE25BB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>- аудиокассеты, диски с записями народной музыки, песен, танцев;</w:t>
      </w:r>
    </w:p>
    <w:p w:rsidR="00DE25BB" w:rsidRDefault="00DE25BB" w:rsidP="00DE25BB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 xml:space="preserve">- видеокассеты с записями выступлений танцевального </w:t>
      </w:r>
      <w:r w:rsidR="005F1904" w:rsidRPr="003D132E">
        <w:rPr>
          <w:sz w:val="28"/>
          <w:szCs w:val="28"/>
        </w:rPr>
        <w:t>кружка</w:t>
      </w:r>
      <w:r w:rsidRPr="003D132E">
        <w:rPr>
          <w:sz w:val="28"/>
          <w:szCs w:val="28"/>
        </w:rPr>
        <w:t xml:space="preserve"> «</w:t>
      </w:r>
      <w:proofErr w:type="spellStart"/>
      <w:r w:rsidR="005F1904" w:rsidRPr="003D132E">
        <w:rPr>
          <w:sz w:val="28"/>
          <w:szCs w:val="28"/>
        </w:rPr>
        <w:t>Топотушки</w:t>
      </w:r>
      <w:proofErr w:type="spellEnd"/>
      <w:r w:rsidRPr="003D132E">
        <w:rPr>
          <w:sz w:val="28"/>
          <w:szCs w:val="28"/>
        </w:rPr>
        <w:t>»;</w:t>
      </w:r>
    </w:p>
    <w:p w:rsidR="00CB03B1" w:rsidRPr="003D132E" w:rsidRDefault="00CB03B1" w:rsidP="00DE25BB">
      <w:pPr>
        <w:pStyle w:val="a3"/>
        <w:rPr>
          <w:sz w:val="28"/>
          <w:szCs w:val="28"/>
        </w:rPr>
      </w:pPr>
    </w:p>
    <w:p w:rsidR="00DE25BB" w:rsidRPr="003D132E" w:rsidRDefault="00DE25BB" w:rsidP="00DE25BB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>- костюмы для конкурсных выступлений;</w:t>
      </w:r>
    </w:p>
    <w:p w:rsidR="00DE25BB" w:rsidRPr="003D132E" w:rsidRDefault="00DE25BB" w:rsidP="00DE25BB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 xml:space="preserve">- </w:t>
      </w:r>
      <w:r w:rsidR="009464D2" w:rsidRPr="003D132E">
        <w:rPr>
          <w:sz w:val="28"/>
          <w:szCs w:val="28"/>
        </w:rPr>
        <w:t>элементы народного костюма к играм, пляскам, инсценировкам: ленты, платочки, , косынки;</w:t>
      </w:r>
    </w:p>
    <w:p w:rsidR="009464D2" w:rsidRPr="003D132E" w:rsidRDefault="009464D2" w:rsidP="00DE25BB">
      <w:pPr>
        <w:pStyle w:val="a3"/>
        <w:rPr>
          <w:sz w:val="28"/>
          <w:szCs w:val="28"/>
        </w:rPr>
      </w:pPr>
      <w:r w:rsidRPr="003D132E">
        <w:rPr>
          <w:sz w:val="28"/>
          <w:szCs w:val="28"/>
        </w:rPr>
        <w:t xml:space="preserve">- атрибуты для народных игр, хороводов, плясок, инсценировок: различные маски, лошадка на палочке, деревянные </w:t>
      </w:r>
      <w:r w:rsidR="005F1904" w:rsidRPr="003D132E">
        <w:rPr>
          <w:sz w:val="28"/>
          <w:szCs w:val="28"/>
        </w:rPr>
        <w:t>домбры</w:t>
      </w:r>
      <w:r w:rsidRPr="003D132E">
        <w:rPr>
          <w:sz w:val="28"/>
          <w:szCs w:val="28"/>
        </w:rPr>
        <w:t xml:space="preserve">, </w:t>
      </w:r>
      <w:r w:rsidR="002E6879" w:rsidRPr="003D132E">
        <w:rPr>
          <w:sz w:val="28"/>
          <w:szCs w:val="28"/>
        </w:rPr>
        <w:t>гармошки</w:t>
      </w:r>
      <w:r w:rsidRPr="003D132E">
        <w:rPr>
          <w:sz w:val="28"/>
          <w:szCs w:val="28"/>
        </w:rPr>
        <w:t>, корзинки, ложки и т.д.</w:t>
      </w:r>
    </w:p>
    <w:p w:rsidR="00E914EB" w:rsidRPr="003D132E" w:rsidRDefault="00E914EB" w:rsidP="00E91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14EB" w:rsidRPr="002E6879" w:rsidRDefault="00E914EB" w:rsidP="00E914EB">
      <w:pPr>
        <w:shd w:val="clear" w:color="auto" w:fill="FFFFFF"/>
        <w:spacing w:after="0" w:line="240" w:lineRule="auto"/>
        <w:ind w:firstLine="568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b/>
          <w:bCs/>
          <w:sz w:val="28"/>
          <w:szCs w:val="28"/>
          <w:lang w:eastAsia="ru-RU"/>
        </w:rPr>
        <w:t>Рекомендации к оцениванию знаний и умений воспитанников</w:t>
      </w:r>
    </w:p>
    <w:p w:rsidR="00E914EB" w:rsidRPr="002E6879" w:rsidRDefault="00E914EB" w:rsidP="00E914EB">
      <w:pPr>
        <w:shd w:val="clear" w:color="auto" w:fill="FFFFFF"/>
        <w:spacing w:after="0" w:line="240" w:lineRule="auto"/>
        <w:ind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Для диагностики музыкально-ритмических способностей предлагаются следующие параметры:</w:t>
      </w:r>
    </w:p>
    <w:p w:rsidR="00E914EB" w:rsidRPr="002E6879" w:rsidRDefault="00E914EB" w:rsidP="00E914E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Чувство ритма – умение слышать и воспроизводить ритмический рисунок произведений, чередование сильных и слабых долей такта, акценты в требуемом темпе.</w:t>
      </w:r>
    </w:p>
    <w:p w:rsidR="00E914EB" w:rsidRPr="002E6879" w:rsidRDefault="00E914EB" w:rsidP="00E914E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Артистизм – исполнение любого произведения красиво, свободно, в соответствии с характером произведения.</w:t>
      </w:r>
    </w:p>
    <w:p w:rsidR="00E914EB" w:rsidRPr="002E6879" w:rsidRDefault="00E914EB" w:rsidP="00E914E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Гибкость – показатель пластичности тела, придаёт танцу выразительность, способствует тем самым созданию сценического образа.</w:t>
      </w:r>
    </w:p>
    <w:p w:rsidR="00E914EB" w:rsidRPr="002E6879" w:rsidRDefault="00E914EB" w:rsidP="00E914E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Координация – умение согласовывать движения различными частями тела под музыку.</w:t>
      </w:r>
    </w:p>
    <w:p w:rsidR="00E914EB" w:rsidRPr="002E6879" w:rsidRDefault="00E914EB" w:rsidP="00E914E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Растяжка – эластичность мышц, что обеспечивает широту и свободу движений.</w:t>
      </w:r>
    </w:p>
    <w:p w:rsidR="00E914EB" w:rsidRPr="002E6879" w:rsidRDefault="00E914EB" w:rsidP="00E914E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Ориентация в пространстве – умение ощущать своё тело в различных ракурсах пространства, свободно ориентироваться на сцене.</w:t>
      </w:r>
    </w:p>
    <w:p w:rsidR="00E914EB" w:rsidRPr="002E6879" w:rsidRDefault="00E914EB" w:rsidP="00E914E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Сольное исполнение – умение исполнять танец  сольно в музыкальном сопровождении или без него.</w:t>
      </w:r>
    </w:p>
    <w:p w:rsidR="00E914EB" w:rsidRPr="002E6879" w:rsidRDefault="00E914EB" w:rsidP="00E914E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lastRenderedPageBreak/>
        <w:t>Исполнение в ансамбле – исполнение одного танца совместно, согласовано, соразмеряя свою художественную индивидуальность с индивидуальностью остальных членов ансамбля.</w:t>
      </w:r>
    </w:p>
    <w:p w:rsidR="00E914EB" w:rsidRPr="002E6879" w:rsidRDefault="00E914EB" w:rsidP="00E914EB">
      <w:pPr>
        <w:shd w:val="clear" w:color="auto" w:fill="FFFFFF"/>
        <w:spacing w:after="0" w:line="240" w:lineRule="auto"/>
        <w:ind w:firstLine="568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b/>
          <w:bCs/>
          <w:sz w:val="28"/>
          <w:szCs w:val="28"/>
          <w:lang w:eastAsia="ru-RU"/>
        </w:rPr>
        <w:t>Ожидаемые результаты:</w:t>
      </w:r>
    </w:p>
    <w:p w:rsidR="00E914EB" w:rsidRPr="002E6879" w:rsidRDefault="00E914EB" w:rsidP="00E914E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Умение слушать педагога, быть внимательным при выполнении заданного материала.</w:t>
      </w:r>
    </w:p>
    <w:p w:rsidR="00E914EB" w:rsidRPr="002E6879" w:rsidRDefault="00E914EB" w:rsidP="00E914E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b/>
          <w:bCs/>
          <w:sz w:val="28"/>
          <w:szCs w:val="28"/>
          <w:lang w:eastAsia="ru-RU"/>
        </w:rPr>
        <w:t> </w:t>
      </w:r>
      <w:r w:rsidRPr="002E6879">
        <w:rPr>
          <w:rFonts w:eastAsia="Times New Roman" w:cstheme="minorHAnsi"/>
          <w:sz w:val="28"/>
          <w:szCs w:val="28"/>
          <w:lang w:eastAsia="ru-RU"/>
        </w:rPr>
        <w:t>Умение слышать музыку, просчитывать музыкальное произведение, исполнять</w:t>
      </w:r>
    </w:p>
    <w:p w:rsidR="00E914EB" w:rsidRPr="002E6879" w:rsidRDefault="00E914EB" w:rsidP="00E914EB">
      <w:pPr>
        <w:shd w:val="clear" w:color="auto" w:fill="FFFFFF"/>
        <w:spacing w:after="0" w:line="240" w:lineRule="auto"/>
        <w:ind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 движение музыкально и ритмично.</w:t>
      </w:r>
    </w:p>
    <w:p w:rsidR="00E914EB" w:rsidRPr="002E6879" w:rsidRDefault="00E914EB" w:rsidP="00E914E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Умение начинать и заканчивать движение.</w:t>
      </w:r>
    </w:p>
    <w:p w:rsidR="00E914EB" w:rsidRPr="002E6879" w:rsidRDefault="00E914EB" w:rsidP="00E914E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Умение   исполнять пройденный материал самостоятельно.</w:t>
      </w:r>
    </w:p>
    <w:p w:rsidR="00E914EB" w:rsidRPr="002E6879" w:rsidRDefault="00E914EB" w:rsidP="00E914E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Улучшение и развитие показателей основных физических данных: подъем,</w:t>
      </w:r>
    </w:p>
    <w:p w:rsidR="00E914EB" w:rsidRPr="002E6879" w:rsidRDefault="00E914EB" w:rsidP="00E914EB">
      <w:pPr>
        <w:shd w:val="clear" w:color="auto" w:fill="FFFFFF"/>
        <w:spacing w:after="0" w:line="240" w:lineRule="auto"/>
        <w:ind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2E6879">
        <w:rPr>
          <w:rFonts w:eastAsia="Times New Roman" w:cstheme="minorHAnsi"/>
          <w:sz w:val="28"/>
          <w:szCs w:val="28"/>
          <w:lang w:eastAsia="ru-RU"/>
        </w:rPr>
        <w:t>выворотность</w:t>
      </w:r>
      <w:proofErr w:type="spellEnd"/>
      <w:r w:rsidRPr="002E6879">
        <w:rPr>
          <w:rFonts w:eastAsia="Times New Roman" w:cstheme="minorHAnsi"/>
          <w:sz w:val="28"/>
          <w:szCs w:val="28"/>
          <w:lang w:eastAsia="ru-RU"/>
        </w:rPr>
        <w:t>, гибкость вперед, назад, шаг, прыжки др.</w:t>
      </w:r>
    </w:p>
    <w:p w:rsidR="00E914EB" w:rsidRPr="002E6879" w:rsidRDefault="00E914EB" w:rsidP="00E914E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Свободный перенос веса с одной ноги на другую, устойчивость и координация в танцевальных движениях.</w:t>
      </w:r>
    </w:p>
    <w:p w:rsidR="00E914EB" w:rsidRPr="002E6879" w:rsidRDefault="00E914EB" w:rsidP="00E914E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Координация в пространстве (знание точек  музыкального зала, движение по диагоналям, умение держать интервал, перестроение в круг,  в 2 круга, из круга в шахматном порядке, в колонны)</w:t>
      </w:r>
    </w:p>
    <w:p w:rsidR="00E914EB" w:rsidRPr="002E6879" w:rsidRDefault="00E914EB" w:rsidP="00E914E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Наличие подтянутого корпуса (опущенные и растянутые плечи, втянутый живот, подтянуты икроножные, бедренные и ягодичные мышцы), вытянуты колени и стопы.</w:t>
      </w:r>
    </w:p>
    <w:p w:rsidR="00E914EB" w:rsidRPr="002E6879" w:rsidRDefault="00E914EB" w:rsidP="00E914E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6879">
        <w:rPr>
          <w:rFonts w:eastAsia="Times New Roman" w:cstheme="minorHAnsi"/>
          <w:sz w:val="28"/>
          <w:szCs w:val="28"/>
          <w:lang w:eastAsia="ru-RU"/>
        </w:rPr>
        <w:t>Сформированы эстетический   вкус, культура поведения</w:t>
      </w:r>
      <w:r w:rsidR="003D132E" w:rsidRPr="002E6879">
        <w:rPr>
          <w:rFonts w:eastAsia="Times New Roman" w:cstheme="minorHAnsi"/>
          <w:sz w:val="28"/>
          <w:szCs w:val="28"/>
          <w:lang w:eastAsia="ru-RU"/>
        </w:rPr>
        <w:t>.</w:t>
      </w:r>
    </w:p>
    <w:p w:rsidR="00E53281" w:rsidRPr="002E6879" w:rsidRDefault="00E53281" w:rsidP="00E53281">
      <w:pPr>
        <w:shd w:val="clear" w:color="auto" w:fill="FFFFFF"/>
        <w:spacing w:after="0" w:line="240" w:lineRule="auto"/>
        <w:ind w:left="568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E53281" w:rsidRPr="002E6879" w:rsidRDefault="00E53281" w:rsidP="00E53281">
      <w:pPr>
        <w:pStyle w:val="c10"/>
        <w:spacing w:before="0" w:beforeAutospacing="0" w:after="0" w:afterAutospacing="0"/>
        <w:ind w:firstLine="568"/>
        <w:jc w:val="center"/>
        <w:rPr>
          <w:rFonts w:asciiTheme="minorHAnsi" w:hAnsiTheme="minorHAnsi" w:cstheme="minorHAnsi"/>
          <w:sz w:val="28"/>
          <w:szCs w:val="28"/>
        </w:rPr>
      </w:pPr>
      <w:r w:rsidRPr="002E6879">
        <w:rPr>
          <w:rStyle w:val="c9"/>
          <w:rFonts w:asciiTheme="minorHAnsi" w:hAnsiTheme="minorHAnsi" w:cstheme="minorHAnsi"/>
          <w:b/>
          <w:bCs/>
          <w:sz w:val="28"/>
          <w:szCs w:val="28"/>
        </w:rPr>
        <w:t>Используемая литература:</w:t>
      </w:r>
    </w:p>
    <w:p w:rsidR="00E53281" w:rsidRPr="002E6879" w:rsidRDefault="00E53281" w:rsidP="00E53281">
      <w:pPr>
        <w:pStyle w:val="c7"/>
        <w:spacing w:before="0" w:beforeAutospacing="0" w:after="0" w:afterAutospacing="0"/>
        <w:ind w:firstLine="568"/>
        <w:rPr>
          <w:rFonts w:asciiTheme="minorHAnsi" w:hAnsiTheme="minorHAnsi" w:cstheme="minorHAnsi"/>
          <w:sz w:val="28"/>
          <w:szCs w:val="28"/>
        </w:rPr>
      </w:pPr>
      <w:r w:rsidRPr="002E6879">
        <w:rPr>
          <w:rStyle w:val="c2"/>
          <w:rFonts w:asciiTheme="minorHAnsi" w:hAnsiTheme="minorHAnsi" w:cstheme="minorHAnsi"/>
          <w:b/>
          <w:bCs/>
          <w:sz w:val="28"/>
          <w:szCs w:val="28"/>
        </w:rPr>
        <w:t>1. </w:t>
      </w:r>
      <w:r w:rsidRPr="002E6879">
        <w:rPr>
          <w:rStyle w:val="c4"/>
          <w:rFonts w:asciiTheme="minorHAnsi" w:hAnsiTheme="minorHAnsi" w:cstheme="minorHAnsi"/>
          <w:sz w:val="28"/>
          <w:szCs w:val="28"/>
        </w:rPr>
        <w:t>И.А. Буренина. Методическое пособие «Танцевальная ритмика». Выпуск 1.Москва,2005г.</w:t>
      </w:r>
    </w:p>
    <w:p w:rsidR="00E53281" w:rsidRPr="002E6879" w:rsidRDefault="00E53281" w:rsidP="00E53281">
      <w:pPr>
        <w:pStyle w:val="c7"/>
        <w:spacing w:before="0" w:beforeAutospacing="0" w:after="0" w:afterAutospacing="0"/>
        <w:ind w:firstLine="568"/>
        <w:rPr>
          <w:rFonts w:asciiTheme="minorHAnsi" w:hAnsiTheme="minorHAnsi" w:cstheme="minorHAnsi"/>
          <w:sz w:val="28"/>
          <w:szCs w:val="28"/>
        </w:rPr>
      </w:pPr>
      <w:r w:rsidRPr="002E6879">
        <w:rPr>
          <w:rStyle w:val="c2"/>
          <w:rFonts w:asciiTheme="minorHAnsi" w:hAnsiTheme="minorHAnsi" w:cstheme="minorHAnsi"/>
          <w:b/>
          <w:bCs/>
          <w:sz w:val="28"/>
          <w:szCs w:val="28"/>
        </w:rPr>
        <w:t>2.</w:t>
      </w:r>
      <w:r w:rsidRPr="002E6879">
        <w:rPr>
          <w:rStyle w:val="c4"/>
          <w:rFonts w:asciiTheme="minorHAnsi" w:hAnsiTheme="minorHAnsi" w:cstheme="minorHAnsi"/>
          <w:sz w:val="28"/>
          <w:szCs w:val="28"/>
        </w:rPr>
        <w:t xml:space="preserve"> И. </w:t>
      </w:r>
      <w:proofErr w:type="spellStart"/>
      <w:r w:rsidRPr="002E6879">
        <w:rPr>
          <w:rStyle w:val="c4"/>
          <w:rFonts w:asciiTheme="minorHAnsi" w:hAnsiTheme="minorHAnsi" w:cstheme="minorHAnsi"/>
          <w:sz w:val="28"/>
          <w:szCs w:val="28"/>
        </w:rPr>
        <w:t>Каплунова</w:t>
      </w:r>
      <w:proofErr w:type="spellEnd"/>
      <w:r w:rsidRPr="002E6879">
        <w:rPr>
          <w:rStyle w:val="c4"/>
          <w:rFonts w:asciiTheme="minorHAnsi" w:hAnsiTheme="minorHAnsi" w:cstheme="minorHAnsi"/>
          <w:sz w:val="28"/>
          <w:szCs w:val="28"/>
        </w:rPr>
        <w:t>, И. Новоскольцева, И. Алексеева. Методическое пособие (Танцы  в детском саду) «Топ-топ, каблучок», выпуск № 1, № 2. Москва, 2006г.</w:t>
      </w:r>
    </w:p>
    <w:p w:rsidR="00E53281" w:rsidRPr="002E6879" w:rsidRDefault="00E53281" w:rsidP="00E53281">
      <w:pPr>
        <w:pStyle w:val="c7"/>
        <w:spacing w:before="0" w:beforeAutospacing="0" w:after="0" w:afterAutospacing="0"/>
        <w:ind w:firstLine="568"/>
        <w:rPr>
          <w:rFonts w:asciiTheme="minorHAnsi" w:hAnsiTheme="minorHAnsi" w:cstheme="minorHAnsi"/>
          <w:sz w:val="28"/>
          <w:szCs w:val="28"/>
        </w:rPr>
      </w:pPr>
      <w:r w:rsidRPr="002E6879">
        <w:rPr>
          <w:rStyle w:val="c2"/>
          <w:rFonts w:asciiTheme="minorHAnsi" w:hAnsiTheme="minorHAnsi" w:cstheme="minorHAnsi"/>
          <w:b/>
          <w:bCs/>
          <w:sz w:val="28"/>
          <w:szCs w:val="28"/>
        </w:rPr>
        <w:t>3.</w:t>
      </w:r>
      <w:r w:rsidRPr="002E6879">
        <w:rPr>
          <w:rStyle w:val="c4"/>
          <w:rFonts w:asciiTheme="minorHAnsi" w:hAnsiTheme="minorHAnsi" w:cstheme="minorHAnsi"/>
          <w:sz w:val="28"/>
          <w:szCs w:val="28"/>
        </w:rPr>
        <w:t> И. Цыпина. Программно-методические материалы (коррекционно-развивающее обучение).Москва, изд-во «Дрофа», 2001г.</w:t>
      </w:r>
    </w:p>
    <w:p w:rsidR="00E53281" w:rsidRPr="002E6879" w:rsidRDefault="00E53281" w:rsidP="00E53281">
      <w:pPr>
        <w:pStyle w:val="c7"/>
        <w:spacing w:before="0" w:beforeAutospacing="0" w:after="0" w:afterAutospacing="0"/>
        <w:ind w:firstLine="568"/>
        <w:rPr>
          <w:rFonts w:asciiTheme="minorHAnsi" w:hAnsiTheme="minorHAnsi" w:cstheme="minorHAnsi"/>
          <w:sz w:val="28"/>
          <w:szCs w:val="28"/>
        </w:rPr>
      </w:pPr>
      <w:r w:rsidRPr="002E6879">
        <w:rPr>
          <w:rStyle w:val="c2"/>
          <w:rFonts w:asciiTheme="minorHAnsi" w:hAnsiTheme="minorHAnsi" w:cstheme="minorHAnsi"/>
          <w:b/>
          <w:bCs/>
          <w:sz w:val="28"/>
          <w:szCs w:val="28"/>
        </w:rPr>
        <w:t>4.</w:t>
      </w:r>
      <w:r w:rsidRPr="002E6879">
        <w:rPr>
          <w:rStyle w:val="c4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E6879">
        <w:rPr>
          <w:rStyle w:val="c4"/>
          <w:rFonts w:asciiTheme="minorHAnsi" w:hAnsiTheme="minorHAnsi" w:cstheme="minorHAnsi"/>
          <w:sz w:val="28"/>
          <w:szCs w:val="28"/>
        </w:rPr>
        <w:t>Конорова</w:t>
      </w:r>
      <w:proofErr w:type="spellEnd"/>
      <w:r w:rsidRPr="002E6879">
        <w:rPr>
          <w:rStyle w:val="c4"/>
          <w:rFonts w:asciiTheme="minorHAnsi" w:hAnsiTheme="minorHAnsi" w:cstheme="minorHAnsi"/>
          <w:sz w:val="28"/>
          <w:szCs w:val="28"/>
        </w:rPr>
        <w:t xml:space="preserve"> Е.В. Методическое пособие по ритмике в I и II классах музыкальной школы. Выпуск 1 издательство “Музыка”. Москва 1972 год.</w:t>
      </w:r>
    </w:p>
    <w:p w:rsidR="00E53281" w:rsidRPr="002E6879" w:rsidRDefault="00E53281" w:rsidP="00E53281">
      <w:pPr>
        <w:pStyle w:val="c7"/>
        <w:spacing w:before="0" w:beforeAutospacing="0" w:after="0" w:afterAutospacing="0"/>
        <w:ind w:firstLine="568"/>
        <w:rPr>
          <w:rFonts w:asciiTheme="minorHAnsi" w:hAnsiTheme="minorHAnsi" w:cstheme="minorHAnsi"/>
          <w:sz w:val="28"/>
          <w:szCs w:val="28"/>
        </w:rPr>
      </w:pPr>
      <w:r w:rsidRPr="002E6879">
        <w:rPr>
          <w:rStyle w:val="c2"/>
          <w:rFonts w:asciiTheme="minorHAnsi" w:hAnsiTheme="minorHAnsi" w:cstheme="minorHAnsi"/>
          <w:b/>
          <w:bCs/>
          <w:sz w:val="28"/>
          <w:szCs w:val="28"/>
        </w:rPr>
        <w:t>5.</w:t>
      </w:r>
      <w:r w:rsidRPr="002E6879">
        <w:rPr>
          <w:rStyle w:val="c4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E6879">
        <w:rPr>
          <w:rStyle w:val="c4"/>
          <w:rFonts w:asciiTheme="minorHAnsi" w:hAnsiTheme="minorHAnsi" w:cstheme="minorHAnsi"/>
          <w:sz w:val="28"/>
          <w:szCs w:val="28"/>
        </w:rPr>
        <w:t>Конорова</w:t>
      </w:r>
      <w:proofErr w:type="spellEnd"/>
      <w:r w:rsidRPr="002E6879">
        <w:rPr>
          <w:rStyle w:val="c4"/>
          <w:rFonts w:asciiTheme="minorHAnsi" w:hAnsiTheme="minorHAnsi" w:cstheme="minorHAnsi"/>
          <w:sz w:val="28"/>
          <w:szCs w:val="28"/>
        </w:rPr>
        <w:t xml:space="preserve"> Е.В. Занятия по ритмике в I и IV классах музыкальной школы. Выпуск 2. Москва 1973 год.</w:t>
      </w:r>
    </w:p>
    <w:p w:rsidR="00E53281" w:rsidRPr="002E6879" w:rsidRDefault="00E53281" w:rsidP="00E53281">
      <w:pPr>
        <w:pStyle w:val="c7"/>
        <w:spacing w:before="0" w:beforeAutospacing="0" w:after="0" w:afterAutospacing="0"/>
        <w:ind w:firstLine="568"/>
        <w:rPr>
          <w:rFonts w:asciiTheme="minorHAnsi" w:hAnsiTheme="minorHAnsi" w:cstheme="minorHAnsi"/>
          <w:sz w:val="28"/>
          <w:szCs w:val="28"/>
        </w:rPr>
      </w:pPr>
      <w:r w:rsidRPr="002E6879">
        <w:rPr>
          <w:rStyle w:val="c2"/>
          <w:rFonts w:asciiTheme="minorHAnsi" w:hAnsiTheme="minorHAnsi" w:cstheme="minorHAnsi"/>
          <w:b/>
          <w:bCs/>
          <w:sz w:val="28"/>
          <w:szCs w:val="28"/>
        </w:rPr>
        <w:t>6.</w:t>
      </w:r>
      <w:r w:rsidRPr="002E6879">
        <w:rPr>
          <w:rStyle w:val="c4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E6879">
        <w:rPr>
          <w:rStyle w:val="c4"/>
          <w:rFonts w:asciiTheme="minorHAnsi" w:hAnsiTheme="minorHAnsi" w:cstheme="minorHAnsi"/>
          <w:sz w:val="28"/>
          <w:szCs w:val="28"/>
        </w:rPr>
        <w:t>Лифиц</w:t>
      </w:r>
      <w:proofErr w:type="spellEnd"/>
      <w:r w:rsidRPr="002E6879">
        <w:rPr>
          <w:rStyle w:val="c4"/>
          <w:rFonts w:asciiTheme="minorHAnsi" w:hAnsiTheme="minorHAnsi" w:cstheme="minorHAnsi"/>
          <w:sz w:val="28"/>
          <w:szCs w:val="28"/>
        </w:rPr>
        <w:t xml:space="preserve"> И. </w:t>
      </w:r>
      <w:proofErr w:type="spellStart"/>
      <w:r w:rsidRPr="002E6879">
        <w:rPr>
          <w:rStyle w:val="c4"/>
          <w:rFonts w:asciiTheme="minorHAnsi" w:hAnsiTheme="minorHAnsi" w:cstheme="minorHAnsi"/>
          <w:sz w:val="28"/>
          <w:szCs w:val="28"/>
        </w:rPr>
        <w:t>Франио</w:t>
      </w:r>
      <w:proofErr w:type="spellEnd"/>
      <w:r w:rsidRPr="002E6879">
        <w:rPr>
          <w:rStyle w:val="c4"/>
          <w:rFonts w:asciiTheme="minorHAnsi" w:hAnsiTheme="minorHAnsi" w:cstheme="minorHAnsi"/>
          <w:sz w:val="28"/>
          <w:szCs w:val="28"/>
        </w:rPr>
        <w:t xml:space="preserve"> Г. Методическое пособие по ритмике, издательство Москва 1987 год.</w:t>
      </w:r>
    </w:p>
    <w:p w:rsidR="00E53281" w:rsidRPr="002E6879" w:rsidRDefault="00E53281" w:rsidP="00E53281">
      <w:pPr>
        <w:pStyle w:val="c7"/>
        <w:spacing w:before="0" w:beforeAutospacing="0" w:after="0" w:afterAutospacing="0"/>
        <w:ind w:firstLine="568"/>
        <w:rPr>
          <w:rFonts w:asciiTheme="minorHAnsi" w:hAnsiTheme="minorHAnsi" w:cstheme="minorHAnsi"/>
          <w:sz w:val="28"/>
          <w:szCs w:val="28"/>
        </w:rPr>
      </w:pPr>
      <w:r w:rsidRPr="002E6879">
        <w:rPr>
          <w:rStyle w:val="c2"/>
          <w:rFonts w:asciiTheme="minorHAnsi" w:hAnsiTheme="minorHAnsi" w:cstheme="minorHAnsi"/>
          <w:b/>
          <w:bCs/>
          <w:sz w:val="28"/>
          <w:szCs w:val="28"/>
        </w:rPr>
        <w:t>7.</w:t>
      </w:r>
      <w:r w:rsidRPr="002E6879">
        <w:rPr>
          <w:rStyle w:val="c4"/>
          <w:rFonts w:asciiTheme="minorHAnsi" w:hAnsiTheme="minorHAnsi" w:cstheme="minorHAnsi"/>
          <w:sz w:val="28"/>
          <w:szCs w:val="28"/>
        </w:rPr>
        <w:t> М.А. Давыдова. Пособие «Музыкальное воспитание в детском саду».Москва, изд-во «ВАКО», 2006г.</w:t>
      </w:r>
    </w:p>
    <w:p w:rsidR="00E53281" w:rsidRPr="002E6879" w:rsidRDefault="00E53281" w:rsidP="00E53281">
      <w:pPr>
        <w:pStyle w:val="c7"/>
        <w:spacing w:before="0" w:beforeAutospacing="0" w:after="0" w:afterAutospacing="0"/>
        <w:ind w:firstLine="568"/>
        <w:rPr>
          <w:rFonts w:asciiTheme="minorHAnsi" w:hAnsiTheme="minorHAnsi" w:cstheme="minorHAnsi"/>
          <w:sz w:val="28"/>
          <w:szCs w:val="28"/>
        </w:rPr>
      </w:pPr>
      <w:r w:rsidRPr="002E6879">
        <w:rPr>
          <w:rStyle w:val="c2"/>
          <w:rFonts w:asciiTheme="minorHAnsi" w:hAnsiTheme="minorHAnsi" w:cstheme="minorHAnsi"/>
          <w:b/>
          <w:bCs/>
          <w:sz w:val="28"/>
          <w:szCs w:val="28"/>
        </w:rPr>
        <w:t>8.</w:t>
      </w:r>
      <w:r w:rsidRPr="002E6879">
        <w:rPr>
          <w:rStyle w:val="c4"/>
          <w:rFonts w:asciiTheme="minorHAnsi" w:hAnsiTheme="minorHAnsi" w:cstheme="minorHAnsi"/>
          <w:sz w:val="28"/>
          <w:szCs w:val="28"/>
        </w:rPr>
        <w:t xml:space="preserve"> Н.В. Зарецкая. Пособие для практических работников ДОУ «Танцы для детей младшего дошкольного возраста»-2 издание. Москва, изд-во «АЙРИС- пресс», 2008г.</w:t>
      </w:r>
    </w:p>
    <w:p w:rsidR="004F37A6" w:rsidRPr="002E6879" w:rsidRDefault="00E53281" w:rsidP="00A51292">
      <w:pPr>
        <w:pStyle w:val="c7"/>
        <w:spacing w:before="0" w:beforeAutospacing="0" w:after="0" w:afterAutospacing="0"/>
        <w:ind w:firstLine="568"/>
        <w:rPr>
          <w:rFonts w:cstheme="minorHAnsi"/>
          <w:spacing w:val="-20"/>
          <w:sz w:val="28"/>
          <w:szCs w:val="28"/>
        </w:rPr>
      </w:pPr>
      <w:r w:rsidRPr="002E6879">
        <w:rPr>
          <w:rStyle w:val="c2"/>
          <w:rFonts w:asciiTheme="minorHAnsi" w:hAnsiTheme="minorHAnsi" w:cstheme="minorHAnsi"/>
          <w:b/>
          <w:bCs/>
          <w:sz w:val="28"/>
          <w:szCs w:val="28"/>
        </w:rPr>
        <w:t xml:space="preserve">9. </w:t>
      </w:r>
      <w:r w:rsidRPr="002E6879">
        <w:rPr>
          <w:rStyle w:val="c4"/>
          <w:rFonts w:asciiTheme="minorHAnsi" w:hAnsiTheme="minorHAnsi" w:cstheme="minorHAnsi"/>
          <w:sz w:val="28"/>
          <w:szCs w:val="28"/>
        </w:rPr>
        <w:t>Т.А. Суворова. Методическое пособие с нотным приложением «Танцевальная  ритмика» Выпуск № 3, № 4, № 5. Санкт-Петербург, 2007г.</w:t>
      </w:r>
      <w:bookmarkStart w:id="0" w:name="_GoBack"/>
      <w:bookmarkEnd w:id="0"/>
    </w:p>
    <w:sectPr w:rsidR="004F37A6" w:rsidRPr="002E6879" w:rsidSect="00FC583F">
      <w:pgSz w:w="11906" w:h="16838"/>
      <w:pgMar w:top="993" w:right="991" w:bottom="1134" w:left="993" w:header="708" w:footer="708" w:gutter="0"/>
      <w:pgBorders w:offsetFrom="page">
        <w:top w:val="gingerbreadMan" w:sz="16" w:space="24" w:color="auto"/>
        <w:left w:val="gingerbreadMan" w:sz="16" w:space="24" w:color="auto"/>
        <w:bottom w:val="gingerbreadMan" w:sz="16" w:space="24" w:color="auto"/>
        <w:right w:val="gingerbreadMan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986"/>
    <w:multiLevelType w:val="hybridMultilevel"/>
    <w:tmpl w:val="4B940330"/>
    <w:lvl w:ilvl="0" w:tplc="62A0FB7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7AE5245"/>
    <w:multiLevelType w:val="multilevel"/>
    <w:tmpl w:val="BDCE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156A2B"/>
    <w:multiLevelType w:val="multilevel"/>
    <w:tmpl w:val="691E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3C3A6E"/>
    <w:multiLevelType w:val="hybridMultilevel"/>
    <w:tmpl w:val="C868EE5E"/>
    <w:lvl w:ilvl="0" w:tplc="552001BE">
      <w:start w:val="1"/>
      <w:numFmt w:val="decimal"/>
      <w:lvlText w:val="%1."/>
      <w:lvlJc w:val="left"/>
      <w:pPr>
        <w:ind w:left="1113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>
    <w:nsid w:val="1B5D01B6"/>
    <w:multiLevelType w:val="multilevel"/>
    <w:tmpl w:val="C91EF76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4A08C4"/>
    <w:multiLevelType w:val="multilevel"/>
    <w:tmpl w:val="FCF4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AD2011"/>
    <w:multiLevelType w:val="hybridMultilevel"/>
    <w:tmpl w:val="366A030C"/>
    <w:lvl w:ilvl="0" w:tplc="D6DA06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60F67"/>
    <w:multiLevelType w:val="hybridMultilevel"/>
    <w:tmpl w:val="90627738"/>
    <w:lvl w:ilvl="0" w:tplc="4E769B3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>
    <w:nsid w:val="492D7B07"/>
    <w:multiLevelType w:val="multilevel"/>
    <w:tmpl w:val="41E8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89558C"/>
    <w:multiLevelType w:val="hybridMultilevel"/>
    <w:tmpl w:val="04B2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65964"/>
    <w:multiLevelType w:val="hybridMultilevel"/>
    <w:tmpl w:val="358C9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2160F"/>
    <w:multiLevelType w:val="multilevel"/>
    <w:tmpl w:val="D8C6AE5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C2097D"/>
    <w:multiLevelType w:val="multilevel"/>
    <w:tmpl w:val="80CC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24080A"/>
    <w:multiLevelType w:val="multilevel"/>
    <w:tmpl w:val="15B0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12"/>
  </w:num>
  <w:num w:numId="10">
    <w:abstractNumId w:val="4"/>
  </w:num>
  <w:num w:numId="11">
    <w:abstractNumId w:val="8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B99"/>
    <w:rsid w:val="00005389"/>
    <w:rsid w:val="00055F64"/>
    <w:rsid w:val="00064BCE"/>
    <w:rsid w:val="000A7E01"/>
    <w:rsid w:val="000B2E60"/>
    <w:rsid w:val="000E43F4"/>
    <w:rsid w:val="00143C61"/>
    <w:rsid w:val="00156F98"/>
    <w:rsid w:val="0016640E"/>
    <w:rsid w:val="0018752A"/>
    <w:rsid w:val="002001B0"/>
    <w:rsid w:val="00206830"/>
    <w:rsid w:val="0028255C"/>
    <w:rsid w:val="00283EA6"/>
    <w:rsid w:val="002E6879"/>
    <w:rsid w:val="002E7DCD"/>
    <w:rsid w:val="002F63C0"/>
    <w:rsid w:val="003716DE"/>
    <w:rsid w:val="003A0EF4"/>
    <w:rsid w:val="003D132E"/>
    <w:rsid w:val="003D5511"/>
    <w:rsid w:val="003D72B6"/>
    <w:rsid w:val="003E652E"/>
    <w:rsid w:val="003F3DDF"/>
    <w:rsid w:val="004719BD"/>
    <w:rsid w:val="00481352"/>
    <w:rsid w:val="004F37A6"/>
    <w:rsid w:val="005D357B"/>
    <w:rsid w:val="005F1904"/>
    <w:rsid w:val="005F7250"/>
    <w:rsid w:val="006C19A7"/>
    <w:rsid w:val="006C2FFC"/>
    <w:rsid w:val="006E5A7C"/>
    <w:rsid w:val="006E73A9"/>
    <w:rsid w:val="006F4340"/>
    <w:rsid w:val="0073133C"/>
    <w:rsid w:val="007466A3"/>
    <w:rsid w:val="007762A7"/>
    <w:rsid w:val="007872EB"/>
    <w:rsid w:val="007F4572"/>
    <w:rsid w:val="007F6C4E"/>
    <w:rsid w:val="00816187"/>
    <w:rsid w:val="008935DB"/>
    <w:rsid w:val="008B49CE"/>
    <w:rsid w:val="008C2D9C"/>
    <w:rsid w:val="008D544D"/>
    <w:rsid w:val="008E2AC0"/>
    <w:rsid w:val="008F0E08"/>
    <w:rsid w:val="00944E46"/>
    <w:rsid w:val="009464D2"/>
    <w:rsid w:val="009A01C7"/>
    <w:rsid w:val="009C52BC"/>
    <w:rsid w:val="009D03F4"/>
    <w:rsid w:val="009D7B59"/>
    <w:rsid w:val="009E1BF9"/>
    <w:rsid w:val="00A141FC"/>
    <w:rsid w:val="00A3216A"/>
    <w:rsid w:val="00A46B99"/>
    <w:rsid w:val="00A51292"/>
    <w:rsid w:val="00A53F17"/>
    <w:rsid w:val="00A577F8"/>
    <w:rsid w:val="00A65EE5"/>
    <w:rsid w:val="00A86644"/>
    <w:rsid w:val="00A91398"/>
    <w:rsid w:val="00AD6376"/>
    <w:rsid w:val="00AF2DE8"/>
    <w:rsid w:val="00AF5E6A"/>
    <w:rsid w:val="00B40A1A"/>
    <w:rsid w:val="00B87817"/>
    <w:rsid w:val="00BB7684"/>
    <w:rsid w:val="00BD2983"/>
    <w:rsid w:val="00C07956"/>
    <w:rsid w:val="00C12653"/>
    <w:rsid w:val="00C26A37"/>
    <w:rsid w:val="00C80974"/>
    <w:rsid w:val="00CB03B1"/>
    <w:rsid w:val="00D45ADB"/>
    <w:rsid w:val="00D50604"/>
    <w:rsid w:val="00D61498"/>
    <w:rsid w:val="00D87394"/>
    <w:rsid w:val="00DC7478"/>
    <w:rsid w:val="00DE25BB"/>
    <w:rsid w:val="00DF20A7"/>
    <w:rsid w:val="00E02392"/>
    <w:rsid w:val="00E53281"/>
    <w:rsid w:val="00E914EB"/>
    <w:rsid w:val="00EB0FC4"/>
    <w:rsid w:val="00EB458F"/>
    <w:rsid w:val="00F21FD3"/>
    <w:rsid w:val="00F5404C"/>
    <w:rsid w:val="00F81D4C"/>
    <w:rsid w:val="00F9054D"/>
    <w:rsid w:val="00FA1478"/>
    <w:rsid w:val="00FC4FFC"/>
    <w:rsid w:val="00FC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D"/>
  </w:style>
  <w:style w:type="paragraph" w:styleId="1">
    <w:name w:val="heading 1"/>
    <w:basedOn w:val="a"/>
    <w:link w:val="10"/>
    <w:uiPriority w:val="9"/>
    <w:qFormat/>
    <w:rsid w:val="005F7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B99"/>
    <w:pPr>
      <w:spacing w:after="0" w:line="240" w:lineRule="auto"/>
    </w:pPr>
  </w:style>
  <w:style w:type="table" w:styleId="a4">
    <w:name w:val="Table Grid"/>
    <w:basedOn w:val="a1"/>
    <w:uiPriority w:val="59"/>
    <w:rsid w:val="00EB4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3F17"/>
    <w:pPr>
      <w:ind w:left="720"/>
      <w:contextualSpacing/>
    </w:pPr>
  </w:style>
  <w:style w:type="paragraph" w:customStyle="1" w:styleId="c8">
    <w:name w:val="c8"/>
    <w:basedOn w:val="a"/>
    <w:rsid w:val="00E9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14EB"/>
  </w:style>
  <w:style w:type="paragraph" w:customStyle="1" w:styleId="c10">
    <w:name w:val="c10"/>
    <w:basedOn w:val="a"/>
    <w:rsid w:val="00E9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914EB"/>
  </w:style>
  <w:style w:type="character" w:customStyle="1" w:styleId="c9">
    <w:name w:val="c9"/>
    <w:basedOn w:val="a0"/>
    <w:rsid w:val="00E914EB"/>
  </w:style>
  <w:style w:type="paragraph" w:customStyle="1" w:styleId="c14">
    <w:name w:val="c14"/>
    <w:basedOn w:val="a"/>
    <w:rsid w:val="00E9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9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9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9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4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7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F7250"/>
    <w:rPr>
      <w:b/>
      <w:bCs/>
    </w:rPr>
  </w:style>
  <w:style w:type="character" w:customStyle="1" w:styleId="apple-converted-space">
    <w:name w:val="apple-converted-space"/>
    <w:basedOn w:val="a0"/>
    <w:rsid w:val="005F7250"/>
  </w:style>
  <w:style w:type="paragraph" w:styleId="a9">
    <w:name w:val="Normal (Web)"/>
    <w:basedOn w:val="a"/>
    <w:uiPriority w:val="99"/>
    <w:unhideWhenUsed/>
    <w:rsid w:val="009E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2A272-D672-45BE-8958-66EDA1E3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3822</Words>
  <Characters>21790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Дёмина</dc:creator>
  <cp:lastModifiedBy>Svetlana</cp:lastModifiedBy>
  <cp:revision>2</cp:revision>
  <cp:lastPrinted>2012-04-02T12:57:00Z</cp:lastPrinted>
  <dcterms:created xsi:type="dcterms:W3CDTF">2014-05-10T16:15:00Z</dcterms:created>
  <dcterms:modified xsi:type="dcterms:W3CDTF">2014-05-10T16:15:00Z</dcterms:modified>
</cp:coreProperties>
</file>